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09829" w14:textId="75B1BF7B" w:rsidR="00BC5CD4" w:rsidRPr="000A50CE" w:rsidRDefault="00197018" w:rsidP="08B9360C">
      <w:pPr>
        <w:rPr>
          <w:b/>
          <w:bCs/>
          <w:sz w:val="32"/>
          <w:szCs w:val="32"/>
        </w:rPr>
      </w:pPr>
      <w:r w:rsidRPr="08B9360C">
        <w:rPr>
          <w:b/>
          <w:bCs/>
          <w:sz w:val="32"/>
          <w:szCs w:val="32"/>
        </w:rPr>
        <w:t xml:space="preserve">Family violence </w:t>
      </w:r>
      <w:r w:rsidR="00A677C5" w:rsidRPr="08B9360C">
        <w:rPr>
          <w:b/>
          <w:bCs/>
          <w:sz w:val="32"/>
          <w:szCs w:val="32"/>
        </w:rPr>
        <w:t xml:space="preserve">statutory </w:t>
      </w:r>
      <w:r w:rsidR="00B5527B" w:rsidRPr="08B9360C">
        <w:rPr>
          <w:b/>
          <w:bCs/>
          <w:sz w:val="32"/>
          <w:szCs w:val="32"/>
        </w:rPr>
        <w:t xml:space="preserve">declaration – </w:t>
      </w:r>
      <w:r w:rsidR="00027D8F" w:rsidRPr="08B9360C">
        <w:rPr>
          <w:b/>
          <w:bCs/>
          <w:sz w:val="32"/>
          <w:szCs w:val="32"/>
        </w:rPr>
        <w:t>prescribed person</w:t>
      </w:r>
    </w:p>
    <w:p w14:paraId="5B08DE3D" w14:textId="0F9F2CE6" w:rsidR="00BC5CD4" w:rsidRDefault="00B5527B" w:rsidP="00DF70DC">
      <w:pPr>
        <w:spacing w:after="0"/>
      </w:pPr>
      <w:r w:rsidRPr="009E5850">
        <w:t>(</w:t>
      </w:r>
      <w:r w:rsidR="001B72CD" w:rsidRPr="009E5850">
        <w:t>Qualifying</w:t>
      </w:r>
      <w:r w:rsidR="00833C99" w:rsidRPr="009E5850">
        <w:t xml:space="preserve"> evidence </w:t>
      </w:r>
      <w:r w:rsidRPr="009E5850">
        <w:t>under regulation 8</w:t>
      </w:r>
      <w:r w:rsidR="00D0130E">
        <w:t>(b)</w:t>
      </w:r>
      <w:r w:rsidRPr="009E5850">
        <w:t xml:space="preserve"> of the Residential Tenancies (Termination for </w:t>
      </w:r>
      <w:r w:rsidR="00027D8F">
        <w:t>P</w:t>
      </w:r>
      <w:r w:rsidRPr="009E5850">
        <w:t>hysical Assault by Tenant and Withdrawal Following Family Violence) Regulations 2022)</w:t>
      </w:r>
    </w:p>
    <w:p w14:paraId="688A363D" w14:textId="77777777" w:rsidR="00DF70DC" w:rsidRDefault="00DF70DC"/>
    <w:p w14:paraId="30723B0D" w14:textId="4777C5F9" w:rsidR="00BC5CD4" w:rsidRDefault="3AEF36A3">
      <w:r>
        <w:t>I ___________________________________________________________________________________</w:t>
      </w:r>
      <w:r w:rsidR="6DF961C5">
        <w:t>__</w:t>
      </w:r>
      <w:r>
        <w:t xml:space="preserve"> (</w:t>
      </w:r>
      <w:r w:rsidR="79B7AA0D" w:rsidRPr="08B9360C">
        <w:rPr>
          <w:i/>
          <w:iCs/>
        </w:rPr>
        <w:t>F</w:t>
      </w:r>
      <w:r w:rsidRPr="08B9360C">
        <w:rPr>
          <w:i/>
          <w:iCs/>
        </w:rPr>
        <w:t>ull name</w:t>
      </w:r>
      <w:r w:rsidR="12B9CE05" w:rsidRPr="08B9360C">
        <w:rPr>
          <w:i/>
          <w:iCs/>
        </w:rPr>
        <w:t xml:space="preserve"> </w:t>
      </w:r>
      <w:r w:rsidRPr="08B9360C">
        <w:rPr>
          <w:i/>
          <w:iCs/>
        </w:rPr>
        <w:t>of person making declaration</w:t>
      </w:r>
      <w:r>
        <w:t xml:space="preserve">) </w:t>
      </w:r>
    </w:p>
    <w:p w14:paraId="0EF54C5B" w14:textId="012CF6E8" w:rsidR="00012B29" w:rsidRPr="00012B29" w:rsidRDefault="6DE71D91" w:rsidP="08B9360C">
      <w:pPr>
        <w:rPr>
          <w:rFonts w:ascii="Calibri" w:eastAsia="Calibri" w:hAnsi="Calibri" w:cs="Calibri"/>
          <w:color w:val="000000" w:themeColor="text1"/>
          <w:szCs w:val="22"/>
        </w:rPr>
      </w:pPr>
      <w:r w:rsidRPr="08B9360C">
        <w:rPr>
          <w:rFonts w:ascii="Calibri" w:eastAsia="Calibri" w:hAnsi="Calibri" w:cs="Calibri"/>
          <w:color w:val="000000" w:themeColor="text1"/>
          <w:szCs w:val="22"/>
        </w:rPr>
        <w:t>_____________________________________________________________________________________</w:t>
      </w:r>
    </w:p>
    <w:p w14:paraId="17110E3A" w14:textId="34F17582" w:rsidR="00012B29" w:rsidRPr="00012B29" w:rsidRDefault="6DE71D91" w:rsidP="08B9360C">
      <w:pPr>
        <w:rPr>
          <w:rFonts w:ascii="Calibri" w:eastAsia="Calibri" w:hAnsi="Calibri" w:cs="Calibri"/>
          <w:color w:val="000000" w:themeColor="text1"/>
          <w:szCs w:val="22"/>
        </w:rPr>
      </w:pPr>
      <w:r w:rsidRPr="08B9360C">
        <w:rPr>
          <w:rFonts w:ascii="Calibri" w:eastAsia="Calibri" w:hAnsi="Calibri" w:cs="Calibri"/>
          <w:i/>
          <w:iCs/>
          <w:color w:val="000000" w:themeColor="text1"/>
          <w:szCs w:val="22"/>
        </w:rPr>
        <w:t>(Occupation of person making declaration)</w:t>
      </w:r>
    </w:p>
    <w:p w14:paraId="75A4CC87" w14:textId="79634C07" w:rsidR="00012B29" w:rsidRPr="00012B29" w:rsidRDefault="32F1C0E7" w:rsidP="08B9360C">
      <w:pPr>
        <w:rPr>
          <w:b/>
          <w:bCs/>
        </w:rPr>
      </w:pPr>
      <w:r w:rsidRPr="08B9360C">
        <w:rPr>
          <w:i/>
          <w:iCs/>
        </w:rPr>
        <w:t>[</w:t>
      </w:r>
      <w:r w:rsidR="6AF0484D" w:rsidRPr="08B9360C">
        <w:rPr>
          <w:i/>
          <w:iCs/>
        </w:rPr>
        <w:t>P</w:t>
      </w:r>
      <w:r w:rsidRPr="08B9360C">
        <w:rPr>
          <w:i/>
          <w:iCs/>
        </w:rPr>
        <w:t xml:space="preserve">lease </w:t>
      </w:r>
      <w:r w:rsidR="1983477E" w:rsidRPr="08B9360C">
        <w:rPr>
          <w:i/>
          <w:iCs/>
        </w:rPr>
        <w:t xml:space="preserve">also </w:t>
      </w:r>
      <w:r w:rsidRPr="08B9360C">
        <w:rPr>
          <w:i/>
          <w:iCs/>
        </w:rPr>
        <w:t>select one of the following options – select the most relevant option if more than one applies]:</w:t>
      </w:r>
    </w:p>
    <w:p w14:paraId="737CBEBE" w14:textId="77777777" w:rsidR="000D2AD7" w:rsidRDefault="000D2AD7" w:rsidP="001E5ED2">
      <w:pPr>
        <w:spacing w:after="0" w:line="240" w:lineRule="auto"/>
        <w:rPr>
          <w:rFonts w:ascii="Wingdings 2" w:eastAsia="Wingdings 2" w:hAnsi="Wingdings 2" w:cs="Wingdings 2"/>
          <w:b/>
          <w:bCs/>
          <w:sz w:val="20"/>
          <w:szCs w:val="20"/>
        </w:rPr>
        <w:sectPr w:rsidR="000D2AD7" w:rsidSect="00B00CB1">
          <w:footerReference w:type="even" r:id="rId8"/>
          <w:footerReference w:type="default" r:id="rId9"/>
          <w:footerReference w:type="first" r:id="rId10"/>
          <w:pgSz w:w="12240" w:h="15840"/>
          <w:pgMar w:top="1440" w:right="1440" w:bottom="1440" w:left="1440" w:header="720" w:footer="720" w:gutter="0"/>
          <w:cols w:space="720"/>
          <w:docGrid w:linePitch="360"/>
        </w:sectPr>
      </w:pPr>
    </w:p>
    <w:p w14:paraId="4E475380" w14:textId="6C3AC692" w:rsidR="00012B29" w:rsidRPr="004F54D3" w:rsidRDefault="003C6EA5" w:rsidP="003C6EA5">
      <w:pPr>
        <w:spacing w:after="120" w:line="240" w:lineRule="auto"/>
        <w:rPr>
          <w:rFonts w:ascii="Arial" w:eastAsia="Times New Roman" w:hAnsi="Arial" w:cs="Arial"/>
          <w:sz w:val="20"/>
          <w:szCs w:val="20"/>
        </w:rPr>
      </w:pPr>
      <w:r w:rsidRPr="006A1F1F">
        <w:rPr>
          <w:rFonts w:ascii="Wingdings 2" w:eastAsia="Wingdings 2" w:hAnsi="Wingdings 2" w:cs="Wingdings 2"/>
          <w:b/>
          <w:bCs/>
          <w:sz w:val="32"/>
          <w:szCs w:val="32"/>
        </w:rPr>
        <w:t>*</w:t>
      </w:r>
      <w:r w:rsidR="00012B29" w:rsidRPr="004F54D3">
        <w:rPr>
          <w:rFonts w:ascii="Arial" w:hAnsi="Arial" w:cs="Arial"/>
          <w:b/>
          <w:bCs/>
          <w:sz w:val="20"/>
          <w:szCs w:val="20"/>
        </w:rPr>
        <w:t xml:space="preserve"> </w:t>
      </w:r>
      <w:r w:rsidR="00012B29" w:rsidRPr="00703A4A">
        <w:rPr>
          <w:rFonts w:eastAsia="Times New Roman" w:cstheme="minorHAnsi"/>
          <w:sz w:val="20"/>
          <w:szCs w:val="20"/>
        </w:rPr>
        <w:t>a medical practitioner registered with the Medical Council of New Zealand</w:t>
      </w:r>
      <w:r w:rsidR="00012B29" w:rsidRPr="004F54D3">
        <w:rPr>
          <w:rFonts w:ascii="Arial" w:eastAsia="Times New Roman" w:hAnsi="Arial" w:cs="Arial"/>
          <w:sz w:val="20"/>
          <w:szCs w:val="20"/>
        </w:rPr>
        <w:t> </w:t>
      </w:r>
    </w:p>
    <w:p w14:paraId="215B241A" w14:textId="39D7CD96" w:rsidR="00012B29" w:rsidRPr="00703A4A" w:rsidRDefault="003C6EA5" w:rsidP="003C6EA5">
      <w:pPr>
        <w:spacing w:after="120" w:line="240" w:lineRule="auto"/>
        <w:rPr>
          <w:rFonts w:eastAsia="Times New Roman" w:cstheme="minorHAnsi"/>
          <w:sz w:val="20"/>
          <w:szCs w:val="20"/>
        </w:rPr>
      </w:pPr>
      <w:r w:rsidRPr="006A1F1F">
        <w:rPr>
          <w:rFonts w:ascii="Wingdings 2" w:eastAsia="Wingdings 2" w:hAnsi="Wingdings 2" w:cs="Wingdings 2"/>
          <w:b/>
          <w:bCs/>
          <w:sz w:val="32"/>
          <w:szCs w:val="32"/>
        </w:rPr>
        <w:t>*</w:t>
      </w:r>
      <w:r w:rsidR="00012B29" w:rsidRPr="004F54D3">
        <w:rPr>
          <w:rFonts w:ascii="Arial" w:eastAsia="Times New Roman" w:hAnsi="Arial" w:cs="Arial"/>
          <w:sz w:val="20"/>
          <w:szCs w:val="20"/>
        </w:rPr>
        <w:t xml:space="preserve"> </w:t>
      </w:r>
      <w:r w:rsidR="00012B29" w:rsidRPr="00703A4A">
        <w:rPr>
          <w:rFonts w:eastAsia="Times New Roman" w:cstheme="minorHAnsi"/>
          <w:sz w:val="20"/>
          <w:szCs w:val="20"/>
        </w:rPr>
        <w:t>a nurse registered with the Nursing Council of New Zealand </w:t>
      </w:r>
    </w:p>
    <w:p w14:paraId="4084C1AD" w14:textId="66861829" w:rsidR="00012B29" w:rsidRPr="00703A4A" w:rsidRDefault="003C6EA5" w:rsidP="003C6EA5">
      <w:pPr>
        <w:spacing w:after="120" w:line="240" w:lineRule="auto"/>
        <w:rPr>
          <w:rFonts w:eastAsia="Times New Roman" w:cstheme="minorHAnsi"/>
          <w:sz w:val="20"/>
          <w:szCs w:val="20"/>
        </w:rPr>
      </w:pPr>
      <w:r w:rsidRPr="006A1F1F">
        <w:rPr>
          <w:rFonts w:ascii="Wingdings 2" w:eastAsia="Wingdings 2" w:hAnsi="Wingdings 2" w:cs="Wingdings 2"/>
          <w:b/>
          <w:bCs/>
          <w:sz w:val="32"/>
          <w:szCs w:val="32"/>
        </w:rPr>
        <w:t>*</w:t>
      </w:r>
      <w:r w:rsidR="00012B29" w:rsidRPr="004F54D3">
        <w:rPr>
          <w:rFonts w:ascii="Arial" w:eastAsia="Times New Roman" w:hAnsi="Arial" w:cs="Arial"/>
          <w:sz w:val="20"/>
          <w:szCs w:val="20"/>
        </w:rPr>
        <w:t xml:space="preserve"> </w:t>
      </w:r>
      <w:r w:rsidR="00012B29" w:rsidRPr="00703A4A">
        <w:rPr>
          <w:rFonts w:eastAsia="Times New Roman" w:cstheme="minorHAnsi"/>
          <w:sz w:val="20"/>
          <w:szCs w:val="20"/>
        </w:rPr>
        <w:t>a midwife registered with the Midwifery Council </w:t>
      </w:r>
    </w:p>
    <w:p w14:paraId="4006E795" w14:textId="2AF1EE64" w:rsidR="00012B29" w:rsidRPr="004F54D3" w:rsidRDefault="003C6EA5" w:rsidP="003C6EA5">
      <w:pPr>
        <w:spacing w:after="120" w:line="240" w:lineRule="auto"/>
        <w:rPr>
          <w:rFonts w:ascii="Arial" w:eastAsia="Times New Roman" w:hAnsi="Arial" w:cs="Arial"/>
          <w:sz w:val="20"/>
          <w:szCs w:val="20"/>
        </w:rPr>
      </w:pPr>
      <w:r w:rsidRPr="006A1F1F">
        <w:rPr>
          <w:rFonts w:ascii="Wingdings 2" w:eastAsia="Wingdings 2" w:hAnsi="Wingdings 2" w:cs="Wingdings 2"/>
          <w:b/>
          <w:bCs/>
          <w:sz w:val="32"/>
          <w:szCs w:val="32"/>
        </w:rPr>
        <w:t>*</w:t>
      </w:r>
      <w:r w:rsidR="00012B29" w:rsidRPr="004F54D3">
        <w:rPr>
          <w:rFonts w:ascii="Arial" w:eastAsia="Times New Roman" w:hAnsi="Arial" w:cs="Arial"/>
          <w:sz w:val="20"/>
          <w:szCs w:val="20"/>
        </w:rPr>
        <w:t xml:space="preserve"> </w:t>
      </w:r>
      <w:r w:rsidR="00012B29" w:rsidRPr="00703A4A">
        <w:rPr>
          <w:rFonts w:eastAsia="Times New Roman" w:cstheme="minorHAnsi"/>
          <w:sz w:val="20"/>
          <w:szCs w:val="20"/>
        </w:rPr>
        <w:t>an osteopath registered with the Osteopathic Council</w:t>
      </w:r>
      <w:r w:rsidR="00012B29" w:rsidRPr="004F54D3">
        <w:rPr>
          <w:rFonts w:ascii="Arial" w:eastAsia="Times New Roman" w:hAnsi="Arial" w:cs="Arial"/>
          <w:sz w:val="20"/>
          <w:szCs w:val="20"/>
        </w:rPr>
        <w:t> </w:t>
      </w:r>
    </w:p>
    <w:p w14:paraId="63EF21E2" w14:textId="7AF1928F" w:rsidR="00012B29" w:rsidRPr="004F54D3" w:rsidRDefault="003C6EA5" w:rsidP="003C6EA5">
      <w:pPr>
        <w:spacing w:after="120" w:line="240" w:lineRule="auto"/>
        <w:rPr>
          <w:rFonts w:ascii="Arial" w:eastAsia="Times New Roman" w:hAnsi="Arial" w:cs="Arial"/>
          <w:sz w:val="20"/>
          <w:szCs w:val="20"/>
        </w:rPr>
      </w:pPr>
      <w:r w:rsidRPr="006A1F1F">
        <w:rPr>
          <w:rFonts w:ascii="Wingdings 2" w:eastAsia="Wingdings 2" w:hAnsi="Wingdings 2" w:cs="Wingdings 2"/>
          <w:b/>
          <w:bCs/>
          <w:sz w:val="32"/>
          <w:szCs w:val="32"/>
        </w:rPr>
        <w:t>*</w:t>
      </w:r>
      <w:r w:rsidR="00012B29" w:rsidRPr="004F54D3">
        <w:rPr>
          <w:rFonts w:ascii="Arial" w:eastAsia="Times New Roman" w:hAnsi="Arial" w:cs="Arial"/>
          <w:sz w:val="20"/>
          <w:szCs w:val="20"/>
        </w:rPr>
        <w:t xml:space="preserve"> </w:t>
      </w:r>
      <w:r w:rsidR="00012B29" w:rsidRPr="00703A4A">
        <w:rPr>
          <w:rFonts w:eastAsia="Times New Roman" w:cstheme="minorHAnsi"/>
          <w:sz w:val="20"/>
          <w:szCs w:val="20"/>
        </w:rPr>
        <w:t>a psychologist registered with the Psychologists Board</w:t>
      </w:r>
      <w:r w:rsidR="00012B29" w:rsidRPr="004F54D3">
        <w:rPr>
          <w:rFonts w:ascii="Arial" w:eastAsia="Times New Roman" w:hAnsi="Arial" w:cs="Arial"/>
          <w:sz w:val="20"/>
          <w:szCs w:val="20"/>
        </w:rPr>
        <w:t> </w:t>
      </w:r>
    </w:p>
    <w:p w14:paraId="67F3C460" w14:textId="6155A23A" w:rsidR="00012B29" w:rsidRPr="00703A4A" w:rsidRDefault="003C6EA5" w:rsidP="003C6EA5">
      <w:pPr>
        <w:spacing w:after="120" w:line="240" w:lineRule="auto"/>
        <w:rPr>
          <w:rFonts w:eastAsia="Times New Roman" w:cstheme="minorHAnsi"/>
          <w:sz w:val="20"/>
          <w:szCs w:val="20"/>
        </w:rPr>
      </w:pPr>
      <w:r w:rsidRPr="006A1F1F">
        <w:rPr>
          <w:rFonts w:ascii="Wingdings 2" w:eastAsia="Wingdings 2" w:hAnsi="Wingdings 2" w:cs="Wingdings 2"/>
          <w:b/>
          <w:bCs/>
          <w:sz w:val="32"/>
          <w:szCs w:val="32"/>
        </w:rPr>
        <w:t>*</w:t>
      </w:r>
      <w:r w:rsidR="00012B29" w:rsidRPr="004F54D3">
        <w:rPr>
          <w:rFonts w:ascii="Arial" w:hAnsi="Arial" w:cs="Arial"/>
          <w:b/>
          <w:bCs/>
          <w:sz w:val="20"/>
          <w:szCs w:val="20"/>
        </w:rPr>
        <w:t xml:space="preserve"> </w:t>
      </w:r>
      <w:r w:rsidR="00012B29" w:rsidRPr="00703A4A">
        <w:rPr>
          <w:rFonts w:eastAsia="Times New Roman" w:cstheme="minorHAnsi"/>
          <w:sz w:val="20"/>
          <w:szCs w:val="20"/>
        </w:rPr>
        <w:t>a psychotherapist registered with the Psychotherapists Board </w:t>
      </w:r>
    </w:p>
    <w:p w14:paraId="0DC17896" w14:textId="291E1BC1" w:rsidR="00012B29" w:rsidRPr="00703A4A" w:rsidRDefault="003C6EA5" w:rsidP="003C6EA5">
      <w:pPr>
        <w:spacing w:after="120" w:line="240" w:lineRule="auto"/>
        <w:rPr>
          <w:rFonts w:eastAsia="Times New Roman" w:cstheme="minorHAnsi"/>
          <w:sz w:val="20"/>
          <w:szCs w:val="20"/>
        </w:rPr>
      </w:pPr>
      <w:r w:rsidRPr="006A1F1F">
        <w:rPr>
          <w:rFonts w:ascii="Wingdings 2" w:eastAsia="Wingdings 2" w:hAnsi="Wingdings 2" w:cs="Wingdings 2"/>
          <w:b/>
          <w:bCs/>
          <w:sz w:val="32"/>
          <w:szCs w:val="32"/>
        </w:rPr>
        <w:t>*</w:t>
      </w:r>
      <w:r w:rsidR="00012B29" w:rsidRPr="004F54D3">
        <w:rPr>
          <w:rFonts w:ascii="Arial" w:hAnsi="Arial" w:cs="Arial"/>
          <w:b/>
          <w:bCs/>
          <w:sz w:val="20"/>
          <w:szCs w:val="20"/>
        </w:rPr>
        <w:t xml:space="preserve"> </w:t>
      </w:r>
      <w:r w:rsidR="00012B29" w:rsidRPr="00703A4A">
        <w:rPr>
          <w:rFonts w:eastAsia="Times New Roman" w:cstheme="minorHAnsi"/>
          <w:sz w:val="20"/>
          <w:szCs w:val="20"/>
        </w:rPr>
        <w:t>a social worker registered with the Social Workers Registration Board </w:t>
      </w:r>
    </w:p>
    <w:p w14:paraId="523BC093" w14:textId="53A70C64" w:rsidR="00012B29" w:rsidRPr="004F54D3" w:rsidRDefault="003C6EA5" w:rsidP="003C6EA5">
      <w:pPr>
        <w:spacing w:after="120" w:line="240" w:lineRule="auto"/>
        <w:rPr>
          <w:rFonts w:ascii="Arial" w:eastAsia="Times New Roman" w:hAnsi="Arial" w:cs="Arial"/>
          <w:sz w:val="20"/>
          <w:szCs w:val="20"/>
        </w:rPr>
      </w:pPr>
      <w:r w:rsidRPr="006A1F1F">
        <w:rPr>
          <w:rFonts w:ascii="Wingdings 2" w:eastAsia="Wingdings 2" w:hAnsi="Wingdings 2" w:cs="Wingdings 2"/>
          <w:b/>
          <w:bCs/>
          <w:sz w:val="32"/>
          <w:szCs w:val="32"/>
        </w:rPr>
        <w:t>*</w:t>
      </w:r>
      <w:r w:rsidR="00012B29" w:rsidRPr="004F54D3">
        <w:rPr>
          <w:rFonts w:ascii="Arial" w:hAnsi="Arial" w:cs="Arial"/>
          <w:b/>
          <w:bCs/>
          <w:sz w:val="20"/>
          <w:szCs w:val="20"/>
        </w:rPr>
        <w:t xml:space="preserve"> </w:t>
      </w:r>
      <w:r w:rsidR="00012B29" w:rsidRPr="00703A4A">
        <w:rPr>
          <w:rFonts w:eastAsia="Times New Roman" w:cstheme="minorHAnsi"/>
          <w:sz w:val="20"/>
          <w:szCs w:val="20"/>
        </w:rPr>
        <w:t>a counsellor who is a member of the New Zealand Association of Counsellors Incorporated or the New Zealand Christian Counsellors Association</w:t>
      </w:r>
      <w:r w:rsidR="00012B29" w:rsidRPr="004F54D3">
        <w:rPr>
          <w:rFonts w:ascii="Arial" w:eastAsia="Times New Roman" w:hAnsi="Arial" w:cs="Arial"/>
          <w:sz w:val="20"/>
          <w:szCs w:val="20"/>
        </w:rPr>
        <w:t> </w:t>
      </w:r>
    </w:p>
    <w:p w14:paraId="59579613" w14:textId="0C2F21D8" w:rsidR="00012B29" w:rsidRPr="004F54D3" w:rsidRDefault="003C6EA5" w:rsidP="003C6EA5">
      <w:pPr>
        <w:spacing w:after="120" w:line="240" w:lineRule="auto"/>
        <w:rPr>
          <w:rFonts w:ascii="Arial" w:eastAsia="Times New Roman" w:hAnsi="Arial" w:cs="Arial"/>
          <w:sz w:val="20"/>
          <w:szCs w:val="20"/>
        </w:rPr>
      </w:pPr>
      <w:r w:rsidRPr="006A1F1F">
        <w:rPr>
          <w:rFonts w:ascii="Wingdings 2" w:eastAsia="Wingdings 2" w:hAnsi="Wingdings 2" w:cs="Wingdings 2"/>
          <w:b/>
          <w:bCs/>
          <w:sz w:val="32"/>
          <w:szCs w:val="32"/>
        </w:rPr>
        <w:t>*</w:t>
      </w:r>
      <w:r w:rsidR="00012B29" w:rsidRPr="004F54D3">
        <w:rPr>
          <w:rFonts w:ascii="Arial" w:hAnsi="Arial" w:cs="Arial"/>
          <w:b/>
          <w:bCs/>
          <w:sz w:val="20"/>
          <w:szCs w:val="20"/>
        </w:rPr>
        <w:t xml:space="preserve"> </w:t>
      </w:r>
      <w:r w:rsidR="00012B29" w:rsidRPr="00703A4A">
        <w:rPr>
          <w:rFonts w:eastAsia="Times New Roman" w:cstheme="minorHAnsi"/>
          <w:sz w:val="20"/>
          <w:szCs w:val="20"/>
        </w:rPr>
        <w:t xml:space="preserve">a person employed or engaged to carry out work for a non-government </w:t>
      </w:r>
      <w:proofErr w:type="spellStart"/>
      <w:r w:rsidR="00012B29" w:rsidRPr="00703A4A">
        <w:rPr>
          <w:rFonts w:eastAsia="Times New Roman" w:cstheme="minorHAnsi"/>
          <w:sz w:val="20"/>
          <w:szCs w:val="20"/>
        </w:rPr>
        <w:t>organisation</w:t>
      </w:r>
      <w:proofErr w:type="spellEnd"/>
      <w:r w:rsidR="00012B29" w:rsidRPr="00703A4A">
        <w:rPr>
          <w:rFonts w:eastAsia="Times New Roman" w:cstheme="minorHAnsi"/>
          <w:sz w:val="20"/>
          <w:szCs w:val="20"/>
        </w:rPr>
        <w:t xml:space="preserve"> that provides services relating to family violence and sexual violence</w:t>
      </w:r>
      <w:r w:rsidR="00012B29" w:rsidRPr="004F54D3">
        <w:rPr>
          <w:rFonts w:ascii="Arial" w:eastAsia="Times New Roman" w:hAnsi="Arial" w:cs="Arial"/>
          <w:sz w:val="20"/>
          <w:szCs w:val="20"/>
        </w:rPr>
        <w:t> </w:t>
      </w:r>
    </w:p>
    <w:p w14:paraId="10254C78" w14:textId="1E3C42AB" w:rsidR="00012B29" w:rsidRDefault="003C6EA5" w:rsidP="003C6EA5">
      <w:pPr>
        <w:spacing w:after="120" w:line="240" w:lineRule="auto"/>
        <w:rPr>
          <w:rFonts w:ascii="Arial" w:eastAsia="Times New Roman" w:hAnsi="Arial" w:cs="Arial"/>
          <w:sz w:val="20"/>
          <w:szCs w:val="20"/>
        </w:rPr>
      </w:pPr>
      <w:r w:rsidRPr="006A1F1F">
        <w:rPr>
          <w:rFonts w:ascii="Wingdings 2" w:eastAsia="Wingdings 2" w:hAnsi="Wingdings 2" w:cs="Wingdings 2"/>
          <w:b/>
          <w:bCs/>
          <w:sz w:val="32"/>
          <w:szCs w:val="32"/>
        </w:rPr>
        <w:t>*</w:t>
      </w:r>
      <w:r w:rsidR="00012B29" w:rsidRPr="004F54D3">
        <w:rPr>
          <w:rFonts w:ascii="Arial" w:hAnsi="Arial" w:cs="Arial"/>
          <w:b/>
          <w:bCs/>
          <w:sz w:val="20"/>
          <w:szCs w:val="20"/>
        </w:rPr>
        <w:t xml:space="preserve"> </w:t>
      </w:r>
      <w:r w:rsidR="00012B29" w:rsidRPr="00703A4A">
        <w:rPr>
          <w:rFonts w:eastAsia="Times New Roman" w:cstheme="minorHAnsi"/>
          <w:sz w:val="20"/>
          <w:szCs w:val="20"/>
        </w:rPr>
        <w:t>a care and support worker who is employed or engaged to carry out work that includes going to the home or residence of another person to provide care and support services that are funded by the Crown</w:t>
      </w:r>
      <w:r w:rsidR="00012B29" w:rsidRPr="004F54D3">
        <w:rPr>
          <w:rFonts w:ascii="Arial" w:eastAsia="Times New Roman" w:hAnsi="Arial" w:cs="Arial"/>
          <w:sz w:val="20"/>
          <w:szCs w:val="20"/>
        </w:rPr>
        <w:t> </w:t>
      </w:r>
    </w:p>
    <w:p w14:paraId="08D663C8" w14:textId="23BE91FA" w:rsidR="003C6EA5" w:rsidRDefault="003C6EA5" w:rsidP="003C6EA5">
      <w:pPr>
        <w:spacing w:after="120" w:line="240" w:lineRule="auto"/>
        <w:rPr>
          <w:rFonts w:ascii="Arial" w:eastAsia="Times New Roman" w:hAnsi="Arial" w:cs="Arial"/>
          <w:sz w:val="20"/>
          <w:szCs w:val="20"/>
        </w:rPr>
      </w:pPr>
    </w:p>
    <w:p w14:paraId="60F2DEA3" w14:textId="77777777" w:rsidR="003C6EA5" w:rsidRPr="004F54D3" w:rsidRDefault="003C6EA5" w:rsidP="003C6EA5">
      <w:pPr>
        <w:spacing w:after="120" w:line="240" w:lineRule="auto"/>
        <w:rPr>
          <w:rFonts w:ascii="Arial" w:eastAsia="Times New Roman" w:hAnsi="Arial" w:cs="Arial"/>
          <w:sz w:val="20"/>
          <w:szCs w:val="20"/>
        </w:rPr>
      </w:pPr>
    </w:p>
    <w:p w14:paraId="01F34AD9" w14:textId="572C3851" w:rsidR="00012B29" w:rsidRPr="004F54D3" w:rsidRDefault="003C6EA5" w:rsidP="003C6EA5">
      <w:pPr>
        <w:spacing w:after="120" w:line="240" w:lineRule="auto"/>
        <w:rPr>
          <w:rFonts w:ascii="Arial" w:eastAsia="Times New Roman" w:hAnsi="Arial" w:cs="Arial"/>
          <w:sz w:val="20"/>
          <w:szCs w:val="20"/>
        </w:rPr>
      </w:pPr>
      <w:r w:rsidRPr="006A1F1F">
        <w:rPr>
          <w:rFonts w:ascii="Wingdings 2" w:eastAsia="Wingdings 2" w:hAnsi="Wingdings 2" w:cs="Wingdings 2"/>
          <w:b/>
          <w:bCs/>
          <w:sz w:val="32"/>
          <w:szCs w:val="32"/>
        </w:rPr>
        <w:t>*</w:t>
      </w:r>
      <w:r w:rsidR="00012B29" w:rsidRPr="004F54D3">
        <w:rPr>
          <w:rFonts w:ascii="Arial" w:hAnsi="Arial" w:cs="Arial"/>
          <w:b/>
          <w:bCs/>
          <w:sz w:val="20"/>
          <w:szCs w:val="20"/>
        </w:rPr>
        <w:t xml:space="preserve"> </w:t>
      </w:r>
      <w:r w:rsidR="00012B29" w:rsidRPr="00703A4A">
        <w:rPr>
          <w:rFonts w:eastAsia="Times New Roman" w:cstheme="minorHAnsi"/>
          <w:sz w:val="20"/>
          <w:szCs w:val="20"/>
        </w:rPr>
        <w:t xml:space="preserve">a person employed or engaged to carry out work for an </w:t>
      </w:r>
      <w:proofErr w:type="spellStart"/>
      <w:r w:rsidR="00012B29" w:rsidRPr="00703A4A">
        <w:rPr>
          <w:rFonts w:eastAsia="Times New Roman" w:cstheme="minorHAnsi"/>
          <w:sz w:val="20"/>
          <w:szCs w:val="20"/>
        </w:rPr>
        <w:t>organisation</w:t>
      </w:r>
      <w:proofErr w:type="spellEnd"/>
      <w:r w:rsidR="00012B29" w:rsidRPr="00703A4A">
        <w:rPr>
          <w:rFonts w:eastAsia="Times New Roman" w:cstheme="minorHAnsi"/>
          <w:sz w:val="20"/>
          <w:szCs w:val="20"/>
        </w:rPr>
        <w:t xml:space="preserve"> that receives funding from a </w:t>
      </w:r>
      <w:proofErr w:type="spellStart"/>
      <w:r w:rsidR="00012B29" w:rsidRPr="00703A4A">
        <w:rPr>
          <w:rFonts w:eastAsia="Times New Roman" w:cstheme="minorHAnsi"/>
          <w:sz w:val="20"/>
          <w:szCs w:val="20"/>
        </w:rPr>
        <w:t>Whānau</w:t>
      </w:r>
      <w:proofErr w:type="spellEnd"/>
      <w:r w:rsidR="00012B29" w:rsidRPr="00703A4A">
        <w:rPr>
          <w:rFonts w:eastAsia="Times New Roman" w:cstheme="minorHAnsi"/>
          <w:sz w:val="20"/>
          <w:szCs w:val="20"/>
        </w:rPr>
        <w:t xml:space="preserve"> Ora commissioning agency to provide services and support to </w:t>
      </w:r>
      <w:proofErr w:type="spellStart"/>
      <w:r w:rsidR="00012B29" w:rsidRPr="00703A4A">
        <w:rPr>
          <w:rFonts w:eastAsia="Times New Roman" w:cstheme="minorHAnsi"/>
          <w:sz w:val="20"/>
          <w:szCs w:val="20"/>
        </w:rPr>
        <w:t>whānau</w:t>
      </w:r>
      <w:proofErr w:type="spellEnd"/>
      <w:r w:rsidR="00012B29" w:rsidRPr="004F54D3">
        <w:rPr>
          <w:rFonts w:ascii="Arial" w:eastAsia="Times New Roman" w:hAnsi="Arial" w:cs="Arial"/>
          <w:sz w:val="20"/>
          <w:szCs w:val="20"/>
        </w:rPr>
        <w:t> </w:t>
      </w:r>
    </w:p>
    <w:p w14:paraId="6D8B2399" w14:textId="090AD4E5" w:rsidR="00012B29" w:rsidRPr="004F54D3" w:rsidRDefault="003C6EA5" w:rsidP="003C6EA5">
      <w:pPr>
        <w:spacing w:after="120" w:line="240" w:lineRule="auto"/>
        <w:rPr>
          <w:rFonts w:ascii="Arial" w:eastAsia="Times New Roman" w:hAnsi="Arial" w:cs="Arial"/>
          <w:sz w:val="20"/>
          <w:szCs w:val="20"/>
        </w:rPr>
      </w:pPr>
      <w:r w:rsidRPr="006A1F1F">
        <w:rPr>
          <w:rFonts w:ascii="Wingdings 2" w:eastAsia="Wingdings 2" w:hAnsi="Wingdings 2" w:cs="Wingdings 2"/>
          <w:b/>
          <w:bCs/>
          <w:sz w:val="32"/>
          <w:szCs w:val="32"/>
        </w:rPr>
        <w:t>*</w:t>
      </w:r>
      <w:r w:rsidR="00012B29" w:rsidRPr="004F54D3">
        <w:rPr>
          <w:rFonts w:ascii="Arial" w:hAnsi="Arial" w:cs="Arial"/>
          <w:b/>
          <w:bCs/>
          <w:sz w:val="20"/>
          <w:szCs w:val="20"/>
        </w:rPr>
        <w:t xml:space="preserve"> </w:t>
      </w:r>
      <w:r w:rsidR="00012B29" w:rsidRPr="00703A4A">
        <w:rPr>
          <w:rFonts w:eastAsia="Times New Roman" w:cstheme="minorHAnsi"/>
          <w:sz w:val="20"/>
          <w:szCs w:val="20"/>
        </w:rPr>
        <w:t>a person employed or engaged to carry out work for a Māori community provider that receives Crown funding</w:t>
      </w:r>
      <w:r w:rsidR="00012B29" w:rsidRPr="004F54D3">
        <w:rPr>
          <w:rFonts w:ascii="Arial" w:eastAsia="Times New Roman" w:hAnsi="Arial" w:cs="Arial"/>
          <w:sz w:val="20"/>
          <w:szCs w:val="20"/>
        </w:rPr>
        <w:t> </w:t>
      </w:r>
    </w:p>
    <w:p w14:paraId="0DE18A57" w14:textId="39981CA4" w:rsidR="00012B29" w:rsidRPr="00703A4A" w:rsidRDefault="003C6EA5" w:rsidP="003C6EA5">
      <w:pPr>
        <w:spacing w:after="120" w:line="240" w:lineRule="auto"/>
        <w:rPr>
          <w:rFonts w:eastAsia="Times New Roman" w:cstheme="minorHAnsi"/>
          <w:sz w:val="20"/>
          <w:szCs w:val="20"/>
        </w:rPr>
      </w:pPr>
      <w:r w:rsidRPr="006A1F1F">
        <w:rPr>
          <w:rFonts w:ascii="Wingdings 2" w:eastAsia="Wingdings 2" w:hAnsi="Wingdings 2" w:cs="Wingdings 2"/>
          <w:b/>
          <w:bCs/>
          <w:sz w:val="32"/>
          <w:szCs w:val="32"/>
        </w:rPr>
        <w:t>*</w:t>
      </w:r>
      <w:r w:rsidR="00012B29" w:rsidRPr="004F54D3">
        <w:rPr>
          <w:rFonts w:ascii="Arial" w:hAnsi="Arial" w:cs="Arial"/>
          <w:b/>
          <w:bCs/>
          <w:sz w:val="20"/>
          <w:szCs w:val="20"/>
        </w:rPr>
        <w:t xml:space="preserve"> </w:t>
      </w:r>
      <w:r w:rsidR="00012B29" w:rsidRPr="00703A4A">
        <w:rPr>
          <w:rFonts w:eastAsia="Times New Roman" w:cstheme="minorHAnsi"/>
          <w:sz w:val="20"/>
          <w:szCs w:val="20"/>
        </w:rPr>
        <w:t>a Māori Warden appointed under the Māori Community Development Act 1962</w:t>
      </w:r>
    </w:p>
    <w:p w14:paraId="2084E96C" w14:textId="6B431A7A" w:rsidR="00012B29" w:rsidRPr="004F54D3" w:rsidRDefault="003C6EA5" w:rsidP="003C6EA5">
      <w:pPr>
        <w:spacing w:after="120" w:line="240" w:lineRule="auto"/>
        <w:rPr>
          <w:rFonts w:ascii="Arial" w:eastAsia="Times New Roman" w:hAnsi="Arial" w:cs="Arial"/>
          <w:sz w:val="20"/>
          <w:szCs w:val="20"/>
        </w:rPr>
      </w:pPr>
      <w:r w:rsidRPr="006A1F1F">
        <w:rPr>
          <w:rFonts w:ascii="Wingdings 2" w:eastAsia="Wingdings 2" w:hAnsi="Wingdings 2" w:cs="Wingdings 2"/>
          <w:b/>
          <w:bCs/>
          <w:sz w:val="32"/>
          <w:szCs w:val="32"/>
        </w:rPr>
        <w:t>*</w:t>
      </w:r>
      <w:r w:rsidR="00012B29" w:rsidRPr="004F54D3">
        <w:rPr>
          <w:rFonts w:ascii="Arial" w:hAnsi="Arial" w:cs="Arial"/>
          <w:b/>
          <w:bCs/>
          <w:sz w:val="20"/>
          <w:szCs w:val="20"/>
        </w:rPr>
        <w:t xml:space="preserve"> </w:t>
      </w:r>
      <w:r w:rsidR="00012B29" w:rsidRPr="00703A4A">
        <w:rPr>
          <w:rFonts w:eastAsia="Times New Roman" w:cstheme="minorHAnsi"/>
          <w:sz w:val="20"/>
          <w:szCs w:val="20"/>
        </w:rPr>
        <w:t>a Police employee within the meaning of section 4 of the Policing Act 2008</w:t>
      </w:r>
      <w:r w:rsidR="00012B29" w:rsidRPr="004F54D3">
        <w:rPr>
          <w:rFonts w:ascii="Arial" w:eastAsia="Times New Roman" w:hAnsi="Arial" w:cs="Arial"/>
          <w:sz w:val="20"/>
          <w:szCs w:val="20"/>
        </w:rPr>
        <w:t> </w:t>
      </w:r>
    </w:p>
    <w:p w14:paraId="25FBA875" w14:textId="400FCF72" w:rsidR="00012B29" w:rsidRPr="004F54D3" w:rsidRDefault="003C6EA5" w:rsidP="003C6EA5">
      <w:pPr>
        <w:spacing w:after="120" w:line="240" w:lineRule="auto"/>
        <w:rPr>
          <w:rFonts w:ascii="Arial" w:eastAsia="Times New Roman" w:hAnsi="Arial" w:cs="Arial"/>
          <w:sz w:val="20"/>
          <w:szCs w:val="20"/>
        </w:rPr>
      </w:pPr>
      <w:r w:rsidRPr="006A1F1F">
        <w:rPr>
          <w:rFonts w:ascii="Wingdings 2" w:eastAsia="Wingdings 2" w:hAnsi="Wingdings 2" w:cs="Wingdings 2"/>
          <w:b/>
          <w:bCs/>
          <w:sz w:val="32"/>
          <w:szCs w:val="32"/>
        </w:rPr>
        <w:t>*</w:t>
      </w:r>
      <w:r w:rsidR="00012B29" w:rsidRPr="004F54D3">
        <w:rPr>
          <w:rFonts w:ascii="Arial" w:hAnsi="Arial" w:cs="Arial"/>
          <w:b/>
          <w:bCs/>
          <w:sz w:val="20"/>
          <w:szCs w:val="20"/>
        </w:rPr>
        <w:t xml:space="preserve"> </w:t>
      </w:r>
      <w:r w:rsidR="00012B29" w:rsidRPr="00703A4A">
        <w:rPr>
          <w:rFonts w:eastAsia="Times New Roman" w:cstheme="minorHAnsi"/>
          <w:sz w:val="20"/>
          <w:szCs w:val="20"/>
        </w:rPr>
        <w:t>a person appointed to be, or designated as, a probation officer under section 24 of the Corrections Act 2004, including a person exercising only some of the functions or powers of a probation officer under that Act</w:t>
      </w:r>
      <w:r w:rsidR="00012B29" w:rsidRPr="004F54D3">
        <w:rPr>
          <w:rFonts w:ascii="Arial" w:eastAsia="Times New Roman" w:hAnsi="Arial" w:cs="Arial"/>
          <w:sz w:val="20"/>
          <w:szCs w:val="20"/>
        </w:rPr>
        <w:t> </w:t>
      </w:r>
    </w:p>
    <w:p w14:paraId="427A4A46" w14:textId="73DC5D14" w:rsidR="00012B29" w:rsidRPr="004F54D3" w:rsidRDefault="003C6EA5" w:rsidP="003C6EA5">
      <w:pPr>
        <w:spacing w:after="120" w:line="240" w:lineRule="auto"/>
        <w:rPr>
          <w:rFonts w:ascii="Arial" w:eastAsia="Times New Roman" w:hAnsi="Arial" w:cs="Arial"/>
          <w:sz w:val="20"/>
          <w:szCs w:val="20"/>
        </w:rPr>
      </w:pPr>
      <w:r w:rsidRPr="006A1F1F">
        <w:rPr>
          <w:rFonts w:ascii="Wingdings 2" w:eastAsia="Wingdings 2" w:hAnsi="Wingdings 2" w:cs="Wingdings 2"/>
          <w:b/>
          <w:bCs/>
          <w:sz w:val="32"/>
          <w:szCs w:val="32"/>
        </w:rPr>
        <w:t>*</w:t>
      </w:r>
      <w:r w:rsidR="00012B29" w:rsidRPr="004F54D3">
        <w:rPr>
          <w:rFonts w:ascii="Arial" w:hAnsi="Arial" w:cs="Arial"/>
          <w:b/>
          <w:bCs/>
          <w:sz w:val="20"/>
          <w:szCs w:val="20"/>
        </w:rPr>
        <w:t xml:space="preserve"> </w:t>
      </w:r>
      <w:r w:rsidR="00012B29" w:rsidRPr="00703A4A">
        <w:rPr>
          <w:rFonts w:eastAsia="Times New Roman" w:cstheme="minorHAnsi"/>
          <w:sz w:val="20"/>
          <w:szCs w:val="20"/>
        </w:rPr>
        <w:t>a barrister or solicitor within the meanings of those terms in section 6 of the Lawyers and Conveyancers Act 2006</w:t>
      </w:r>
      <w:r w:rsidR="00012B29" w:rsidRPr="004F54D3">
        <w:rPr>
          <w:rFonts w:ascii="Arial" w:eastAsia="Times New Roman" w:hAnsi="Arial" w:cs="Arial"/>
          <w:sz w:val="20"/>
          <w:szCs w:val="20"/>
        </w:rPr>
        <w:t> </w:t>
      </w:r>
    </w:p>
    <w:p w14:paraId="68803AFD" w14:textId="5B34583D" w:rsidR="00012B29" w:rsidRPr="00352815" w:rsidRDefault="003C6EA5" w:rsidP="003C6EA5">
      <w:pPr>
        <w:spacing w:after="120" w:line="240" w:lineRule="auto"/>
        <w:rPr>
          <w:rFonts w:ascii="Arial" w:eastAsia="Times New Roman" w:hAnsi="Arial" w:cs="Arial"/>
          <w:sz w:val="20"/>
          <w:szCs w:val="20"/>
        </w:rPr>
      </w:pPr>
      <w:r w:rsidRPr="006A1F1F">
        <w:rPr>
          <w:rFonts w:ascii="Wingdings 2" w:eastAsia="Wingdings 2" w:hAnsi="Wingdings 2" w:cs="Wingdings 2"/>
          <w:b/>
          <w:bCs/>
          <w:sz w:val="32"/>
          <w:szCs w:val="32"/>
        </w:rPr>
        <w:t>*</w:t>
      </w:r>
      <w:r w:rsidR="00012B29" w:rsidRPr="004F54D3">
        <w:rPr>
          <w:rFonts w:ascii="Arial" w:hAnsi="Arial" w:cs="Arial"/>
          <w:b/>
          <w:bCs/>
          <w:sz w:val="20"/>
          <w:szCs w:val="20"/>
        </w:rPr>
        <w:t xml:space="preserve"> </w:t>
      </w:r>
      <w:r w:rsidR="00012B29" w:rsidRPr="00703A4A">
        <w:rPr>
          <w:rFonts w:eastAsia="Times New Roman" w:cstheme="minorHAnsi"/>
          <w:sz w:val="20"/>
          <w:szCs w:val="20"/>
        </w:rPr>
        <w:t>a principal or other professional leader within the meaning of section 10 of the Education and Training Act 2020</w:t>
      </w:r>
      <w:r w:rsidR="00012B29" w:rsidRPr="00352815">
        <w:rPr>
          <w:rFonts w:ascii="Arial" w:eastAsia="Times New Roman" w:hAnsi="Arial" w:cs="Arial"/>
          <w:sz w:val="20"/>
          <w:szCs w:val="20"/>
        </w:rPr>
        <w:t> </w:t>
      </w:r>
    </w:p>
    <w:p w14:paraId="1A63FAC4" w14:textId="2172B148" w:rsidR="00012B29" w:rsidRPr="00703A4A" w:rsidRDefault="003C6EA5" w:rsidP="003C6EA5">
      <w:pPr>
        <w:spacing w:after="120" w:line="240" w:lineRule="auto"/>
        <w:rPr>
          <w:rFonts w:eastAsia="Times New Roman" w:cstheme="minorHAnsi"/>
          <w:sz w:val="20"/>
          <w:szCs w:val="20"/>
        </w:rPr>
      </w:pPr>
      <w:r w:rsidRPr="006A1F1F">
        <w:rPr>
          <w:rFonts w:ascii="Wingdings 2" w:eastAsia="Wingdings 2" w:hAnsi="Wingdings 2" w:cs="Wingdings 2"/>
          <w:b/>
          <w:bCs/>
          <w:sz w:val="32"/>
          <w:szCs w:val="32"/>
        </w:rPr>
        <w:t>*</w:t>
      </w:r>
      <w:r w:rsidR="00012B29" w:rsidRPr="00352815">
        <w:rPr>
          <w:rFonts w:ascii="Arial" w:hAnsi="Arial" w:cs="Arial"/>
          <w:b/>
          <w:bCs/>
          <w:sz w:val="20"/>
          <w:szCs w:val="20"/>
        </w:rPr>
        <w:t xml:space="preserve"> </w:t>
      </w:r>
      <w:r w:rsidR="00012B29" w:rsidRPr="00703A4A">
        <w:rPr>
          <w:rFonts w:eastAsia="Times New Roman" w:cstheme="minorHAnsi"/>
          <w:sz w:val="20"/>
          <w:szCs w:val="20"/>
        </w:rPr>
        <w:t>a leader of a religious community who has a status within a church or other religious community that requires or calls for that person to provide guidance or service for that community </w:t>
      </w:r>
    </w:p>
    <w:p w14:paraId="0897F88A" w14:textId="44071B8D" w:rsidR="00012B29" w:rsidRPr="004F54D3" w:rsidRDefault="003C6EA5" w:rsidP="003C6EA5">
      <w:pPr>
        <w:spacing w:after="120" w:line="240" w:lineRule="auto"/>
        <w:rPr>
          <w:rFonts w:ascii="Arial" w:eastAsia="Times New Roman" w:hAnsi="Arial" w:cs="Arial"/>
          <w:sz w:val="20"/>
          <w:szCs w:val="20"/>
        </w:rPr>
      </w:pPr>
      <w:r w:rsidRPr="006A1F1F">
        <w:rPr>
          <w:rFonts w:ascii="Wingdings 2" w:eastAsia="Wingdings 2" w:hAnsi="Wingdings 2" w:cs="Wingdings 2"/>
          <w:b/>
          <w:bCs/>
          <w:sz w:val="32"/>
          <w:szCs w:val="32"/>
        </w:rPr>
        <w:t>*</w:t>
      </w:r>
      <w:r w:rsidR="00012B29" w:rsidRPr="00352815">
        <w:rPr>
          <w:rFonts w:ascii="Arial" w:hAnsi="Arial" w:cs="Arial"/>
          <w:b/>
          <w:bCs/>
          <w:sz w:val="20"/>
          <w:szCs w:val="20"/>
        </w:rPr>
        <w:t xml:space="preserve"> </w:t>
      </w:r>
      <w:r w:rsidR="00012B29" w:rsidRPr="00703A4A">
        <w:rPr>
          <w:rFonts w:eastAsia="Times New Roman" w:cstheme="minorHAnsi"/>
          <w:sz w:val="20"/>
          <w:szCs w:val="20"/>
        </w:rPr>
        <w:t>the withdrawing tenant’s employer</w:t>
      </w:r>
      <w:r w:rsidR="00012B29" w:rsidRPr="004F54D3">
        <w:rPr>
          <w:rFonts w:ascii="Arial" w:eastAsia="Times New Roman" w:hAnsi="Arial" w:cs="Arial"/>
          <w:sz w:val="20"/>
          <w:szCs w:val="20"/>
        </w:rPr>
        <w:t> </w:t>
      </w:r>
    </w:p>
    <w:p w14:paraId="4926769C" w14:textId="4DCDE943" w:rsidR="00012B29" w:rsidRDefault="003C6EA5" w:rsidP="003C6EA5">
      <w:pPr>
        <w:spacing w:after="120" w:line="240" w:lineRule="auto"/>
        <w:rPr>
          <w:rFonts w:eastAsia="Times New Roman" w:cstheme="minorHAnsi"/>
          <w:sz w:val="20"/>
          <w:szCs w:val="20"/>
        </w:rPr>
      </w:pPr>
      <w:r w:rsidRPr="006A1F1F">
        <w:rPr>
          <w:rFonts w:ascii="Wingdings 2" w:eastAsia="Wingdings 2" w:hAnsi="Wingdings 2" w:cs="Wingdings 2"/>
          <w:b/>
          <w:bCs/>
          <w:sz w:val="32"/>
          <w:szCs w:val="32"/>
        </w:rPr>
        <w:t>*</w:t>
      </w:r>
      <w:r w:rsidR="00012B29" w:rsidRPr="004F54D3">
        <w:rPr>
          <w:rFonts w:ascii="Arial" w:hAnsi="Arial" w:cs="Arial"/>
          <w:b/>
          <w:bCs/>
          <w:sz w:val="20"/>
          <w:szCs w:val="20"/>
        </w:rPr>
        <w:t xml:space="preserve"> </w:t>
      </w:r>
      <w:r w:rsidR="00012B29" w:rsidRPr="00703A4A">
        <w:rPr>
          <w:rFonts w:eastAsia="Times New Roman" w:cstheme="minorHAnsi"/>
          <w:sz w:val="20"/>
          <w:szCs w:val="20"/>
        </w:rPr>
        <w:t>the withdrawing tenant’s landlord or the withdrawing tenant’s landlord’s agent</w:t>
      </w:r>
    </w:p>
    <w:p w14:paraId="13AE6980" w14:textId="77777777" w:rsidR="000D2AD7" w:rsidRDefault="000D2AD7" w:rsidP="00012B29">
      <w:pPr>
        <w:spacing w:after="0"/>
        <w:ind w:left="644"/>
        <w:rPr>
          <w:rFonts w:ascii="Arial" w:eastAsia="Times New Roman" w:hAnsi="Arial" w:cs="Arial"/>
          <w:sz w:val="20"/>
          <w:szCs w:val="20"/>
        </w:rPr>
        <w:sectPr w:rsidR="000D2AD7" w:rsidSect="000D2AD7">
          <w:type w:val="continuous"/>
          <w:pgSz w:w="12240" w:h="15840"/>
          <w:pgMar w:top="1440" w:right="1080" w:bottom="1440" w:left="1080" w:header="720" w:footer="720" w:gutter="0"/>
          <w:cols w:num="2" w:space="720"/>
          <w:docGrid w:linePitch="360"/>
        </w:sectPr>
      </w:pPr>
    </w:p>
    <w:p w14:paraId="1B3F19BD" w14:textId="77777777" w:rsidR="003C6EA5" w:rsidRDefault="003C6EA5" w:rsidP="00B00CB1">
      <w:pPr>
        <w:snapToGrid w:val="0"/>
        <w:spacing w:after="0" w:line="240" w:lineRule="auto"/>
        <w:rPr>
          <w:rFonts w:ascii="Wingdings 2" w:eastAsia="Wingdings 2" w:hAnsi="Wingdings 2" w:cs="Wingdings 2"/>
          <w:b/>
          <w:bCs/>
          <w:sz w:val="32"/>
          <w:szCs w:val="32"/>
        </w:rPr>
        <w:sectPr w:rsidR="003C6EA5" w:rsidSect="000D2AD7">
          <w:type w:val="continuous"/>
          <w:pgSz w:w="12240" w:h="15840"/>
          <w:pgMar w:top="1440" w:right="1080" w:bottom="1440" w:left="1080" w:header="720" w:footer="720" w:gutter="0"/>
          <w:cols w:space="720"/>
          <w:docGrid w:linePitch="360"/>
        </w:sectPr>
      </w:pPr>
    </w:p>
    <w:p w14:paraId="5ECB2374" w14:textId="77777777" w:rsidR="003C6EA5" w:rsidRDefault="003C6EA5" w:rsidP="00012B29">
      <w:pPr>
        <w:spacing w:after="0"/>
        <w:ind w:left="644"/>
        <w:rPr>
          <w:rFonts w:ascii="Arial" w:eastAsia="Times New Roman" w:hAnsi="Arial" w:cs="Arial"/>
          <w:sz w:val="20"/>
          <w:szCs w:val="20"/>
        </w:rPr>
        <w:sectPr w:rsidR="003C6EA5" w:rsidSect="003C6EA5">
          <w:type w:val="continuous"/>
          <w:pgSz w:w="12240" w:h="15840"/>
          <w:pgMar w:top="1440" w:right="1080" w:bottom="1440" w:left="1080" w:header="720" w:footer="720" w:gutter="0"/>
          <w:cols w:num="2" w:space="720"/>
          <w:docGrid w:linePitch="360"/>
        </w:sectPr>
      </w:pPr>
    </w:p>
    <w:p w14:paraId="5DE50767" w14:textId="77777777" w:rsidR="008F03D8" w:rsidRDefault="3AEF36A3" w:rsidP="736C0FDE">
      <w:pPr>
        <w:spacing w:line="360" w:lineRule="auto"/>
      </w:pPr>
      <w:r>
        <w:lastRenderedPageBreak/>
        <w:t>Of______________________________________________________________</w:t>
      </w:r>
      <w:r w:rsidR="26C50175">
        <w:t>__</w:t>
      </w:r>
      <w:r>
        <w:t>_________________________</w:t>
      </w:r>
    </w:p>
    <w:p w14:paraId="4C460BDB" w14:textId="58F2C17A" w:rsidR="00BC5CD4" w:rsidRDefault="3AEF36A3" w:rsidP="736C0FDE">
      <w:pPr>
        <w:spacing w:line="360" w:lineRule="auto"/>
      </w:pPr>
      <w:bookmarkStart w:id="0" w:name="_Int_rlloDbcN"/>
      <w:r>
        <w:t>(</w:t>
      </w:r>
      <w:r w:rsidR="79B7AA0D" w:rsidRPr="08B9360C">
        <w:rPr>
          <w:i/>
          <w:iCs/>
        </w:rPr>
        <w:t>A</w:t>
      </w:r>
      <w:r w:rsidRPr="08B9360C">
        <w:rPr>
          <w:i/>
          <w:iCs/>
        </w:rPr>
        <w:t>ddress of person making declaration</w:t>
      </w:r>
      <w:r>
        <w:t>)</w:t>
      </w:r>
      <w:bookmarkEnd w:id="0"/>
      <w:r>
        <w:t xml:space="preserve"> </w:t>
      </w:r>
    </w:p>
    <w:p w14:paraId="24146798" w14:textId="77777777" w:rsidR="00B00CB1" w:rsidRDefault="00BC5CD4" w:rsidP="00A70F8A">
      <w:pPr>
        <w:spacing w:line="360" w:lineRule="auto"/>
      </w:pPr>
      <w:r>
        <w:t>solemnly and sincerely declare that I</w:t>
      </w:r>
      <w:r w:rsidR="00027D8F">
        <w:t xml:space="preserve"> have reasonable grounds to believe</w:t>
      </w:r>
      <w:r w:rsidR="00796608">
        <w:t xml:space="preserve"> that </w:t>
      </w:r>
      <w:r w:rsidR="00333EDA">
        <w:t>______________________________</w:t>
      </w:r>
      <w:r w:rsidR="00CB532C">
        <w:t>____________________________________</w:t>
      </w:r>
      <w:r w:rsidR="003C6EA5">
        <w:t xml:space="preserve"> </w:t>
      </w:r>
    </w:p>
    <w:p w14:paraId="0D641989" w14:textId="73F54992" w:rsidR="00BC5CD4" w:rsidRDefault="0054165E" w:rsidP="00A70F8A">
      <w:pPr>
        <w:spacing w:line="360" w:lineRule="auto"/>
      </w:pPr>
      <w:r>
        <w:t>(</w:t>
      </w:r>
      <w:r w:rsidRPr="0054165E">
        <w:rPr>
          <w:i/>
          <w:iCs/>
        </w:rPr>
        <w:t>N</w:t>
      </w:r>
      <w:r w:rsidR="00333EDA" w:rsidRPr="0054165E">
        <w:rPr>
          <w:i/>
          <w:iCs/>
        </w:rPr>
        <w:t>ame of withdrawing tenant</w:t>
      </w:r>
      <w:r w:rsidR="00333EDA">
        <w:t>) has</w:t>
      </w:r>
      <w:r w:rsidR="00BC5CD4">
        <w:t xml:space="preserve"> been </w:t>
      </w:r>
      <w:r w:rsidR="009E5850">
        <w:t>a victim of</w:t>
      </w:r>
      <w:r w:rsidR="00BC5CD4">
        <w:t xml:space="preserve"> family violence during </w:t>
      </w:r>
      <w:r w:rsidR="00CB532C">
        <w:t>their</w:t>
      </w:r>
      <w:r w:rsidR="57314CF8">
        <w:t xml:space="preserve"> current tenancy.</w:t>
      </w:r>
    </w:p>
    <w:p w14:paraId="4939CBE9" w14:textId="0BE00505" w:rsidR="00807907" w:rsidRDefault="00BC5CD4" w:rsidP="00BC5CD4">
      <w:r>
        <w:t>And I make this solemn declaration conscientiously believing the same to be true and by virtue of the Oaths and Declarations Act 1957.</w:t>
      </w:r>
    </w:p>
    <w:p w14:paraId="788CEB74" w14:textId="77777777" w:rsidR="00B00CB1" w:rsidRDefault="00B00CB1" w:rsidP="00BC5CD4">
      <w:pPr>
        <w:rPr>
          <w:b/>
          <w:bCs/>
        </w:rPr>
      </w:pPr>
    </w:p>
    <w:p w14:paraId="3E1F6861" w14:textId="3DD6E7F1" w:rsidR="00BC5CD4" w:rsidRDefault="00BC5CD4" w:rsidP="00BC5CD4">
      <w:pPr>
        <w:rPr>
          <w:b/>
          <w:bCs/>
        </w:rPr>
      </w:pPr>
      <w:r w:rsidRPr="00BC5CD4">
        <w:rPr>
          <w:b/>
          <w:bCs/>
        </w:rPr>
        <w:t>Do not complete the following section until you are with the person witnessing your declaration</w:t>
      </w:r>
    </w:p>
    <w:p w14:paraId="6DE2CF07" w14:textId="79213D44" w:rsidR="00BC5CD4" w:rsidRDefault="00BC5CD4" w:rsidP="00BC5CD4">
      <w:r w:rsidRPr="00BC5CD4">
        <w:rPr>
          <w:b/>
          <w:bCs/>
        </w:rPr>
        <w:t>Witness</w:t>
      </w:r>
      <w:r>
        <w:t xml:space="preserve">: A declaration must be made before a person entitled to witness a declaration under </w:t>
      </w:r>
      <w:r w:rsidR="006367C8">
        <w:t xml:space="preserve">s9 of </w:t>
      </w:r>
      <w:r>
        <w:t xml:space="preserve">the Oaths and Declarations Act 1957. This includes a barrister and solicitor of the High Court, a Justice of the Peace, a notary public, the Registrar or Deputy Registrar of the High Court or of any District Court and a Member of Parliament. </w:t>
      </w:r>
    </w:p>
    <w:p w14:paraId="5815F2D4" w14:textId="77777777" w:rsidR="00CB532C" w:rsidRDefault="00CB532C" w:rsidP="00BC5CD4"/>
    <w:p w14:paraId="33217557" w14:textId="51021615" w:rsidR="00BC5CD4" w:rsidRDefault="00BC5CD4" w:rsidP="00BC5CD4">
      <w:r>
        <w:t xml:space="preserve">Signature </w:t>
      </w:r>
      <w:r w:rsidR="00776529" w:rsidRPr="00EA08B6">
        <w:rPr>
          <w:rFonts w:eastAsia="Times New Roman" w:cstheme="minorHAnsi"/>
          <w:i/>
          <w:iCs/>
          <w:szCs w:val="22"/>
          <w:lang w:val="en-NZ" w:eastAsia="en-US"/>
        </w:rPr>
        <w:t>(</w:t>
      </w:r>
      <w:r w:rsidR="00776529">
        <w:rPr>
          <w:rFonts w:eastAsia="Times New Roman" w:cstheme="minorHAnsi"/>
          <w:i/>
          <w:iCs/>
          <w:szCs w:val="22"/>
          <w:lang w:val="en-NZ" w:eastAsia="en-US"/>
        </w:rPr>
        <w:t>Of p</w:t>
      </w:r>
      <w:r w:rsidR="00776529" w:rsidRPr="00EA08B6">
        <w:rPr>
          <w:rFonts w:eastAsia="Times New Roman" w:cstheme="minorHAnsi"/>
          <w:i/>
          <w:iCs/>
          <w:szCs w:val="22"/>
          <w:lang w:val="en-NZ" w:eastAsia="en-US"/>
        </w:rPr>
        <w:t>erson making declaration)</w:t>
      </w:r>
      <w:r w:rsidR="00776529">
        <w:rPr>
          <w:rFonts w:eastAsia="Times New Roman" w:cstheme="minorHAnsi"/>
          <w:i/>
          <w:iCs/>
          <w:szCs w:val="22"/>
          <w:lang w:val="en-NZ" w:eastAsia="en-US"/>
        </w:rPr>
        <w:t xml:space="preserve"> </w:t>
      </w:r>
      <w:r>
        <w:t>______________________________________</w:t>
      </w:r>
      <w:r w:rsidR="67EFC405">
        <w:t>___________________</w:t>
      </w:r>
    </w:p>
    <w:p w14:paraId="6158C229" w14:textId="251D8D57" w:rsidR="00BC5CD4" w:rsidRDefault="00BC5CD4" w:rsidP="00BC5CD4"/>
    <w:p w14:paraId="79C41267" w14:textId="3AA350BF" w:rsidR="00BC5CD4" w:rsidRDefault="00BC5CD4" w:rsidP="00BC5CD4">
      <w:r>
        <w:t>Declared at</w:t>
      </w:r>
      <w:r w:rsidR="002F15F1">
        <w:t xml:space="preserve"> (</w:t>
      </w:r>
      <w:r w:rsidR="002F15F1" w:rsidRPr="002F15F1">
        <w:rPr>
          <w:i/>
          <w:iCs/>
        </w:rPr>
        <w:t>Place, for example town or city</w:t>
      </w:r>
      <w:r w:rsidR="002F15F1">
        <w:t>)</w:t>
      </w:r>
      <w:r>
        <w:t>:</w:t>
      </w:r>
      <w:r w:rsidR="002F15F1">
        <w:t xml:space="preserve"> </w:t>
      </w:r>
      <w:r>
        <w:t>_______________________</w:t>
      </w:r>
      <w:r w:rsidR="002F15F1">
        <w:t>________________________</w:t>
      </w:r>
      <w:r w:rsidR="001E5ED2">
        <w:t>______</w:t>
      </w:r>
      <w:r w:rsidR="002F15F1">
        <w:t>_</w:t>
      </w:r>
    </w:p>
    <w:p w14:paraId="37CF250C" w14:textId="20CD0C1C" w:rsidR="00BC5CD4" w:rsidRDefault="00BC5CD4" w:rsidP="00BC5CD4"/>
    <w:p w14:paraId="4EC56818" w14:textId="3B0149CF" w:rsidR="00BC5CD4" w:rsidRPr="002F15F1" w:rsidRDefault="002F15F1" w:rsidP="00BC5CD4">
      <w:pPr>
        <w:rPr>
          <w:i/>
          <w:iCs/>
        </w:rPr>
      </w:pPr>
      <w:r>
        <w:t>Date (</w:t>
      </w:r>
      <w:r>
        <w:rPr>
          <w:i/>
          <w:iCs/>
        </w:rPr>
        <w:t>Day, month, year)</w:t>
      </w:r>
      <w:r w:rsidRPr="002F15F1">
        <w:t xml:space="preserve"> ____________</w:t>
      </w:r>
      <w:r>
        <w:t>/</w:t>
      </w:r>
      <w:r w:rsidRPr="002F15F1">
        <w:t>____________</w:t>
      </w:r>
      <w:r>
        <w:t>/</w:t>
      </w:r>
      <w:r w:rsidRPr="002F15F1">
        <w:t>________________________</w:t>
      </w:r>
    </w:p>
    <w:p w14:paraId="3E00400D" w14:textId="77777777" w:rsidR="002F15F1" w:rsidRDefault="002F15F1" w:rsidP="00BC5CD4"/>
    <w:p w14:paraId="1DC1F705" w14:textId="52896C27" w:rsidR="002F15F1" w:rsidRDefault="47728EDC" w:rsidP="00BC5CD4">
      <w:r>
        <w:t>Before me (</w:t>
      </w:r>
      <w:r w:rsidRPr="08B9360C">
        <w:rPr>
          <w:i/>
          <w:iCs/>
        </w:rPr>
        <w:t>Name</w:t>
      </w:r>
      <w:r w:rsidR="47A1F469" w:rsidRPr="08B9360C">
        <w:rPr>
          <w:i/>
          <w:iCs/>
        </w:rPr>
        <w:t xml:space="preserve"> </w:t>
      </w:r>
      <w:r w:rsidRPr="08B9360C">
        <w:rPr>
          <w:i/>
          <w:iCs/>
        </w:rPr>
        <w:t>of official witness</w:t>
      </w:r>
      <w:r>
        <w:t>): ______________________________________________________</w:t>
      </w:r>
      <w:r w:rsidR="0FFB0713">
        <w:t>______</w:t>
      </w:r>
    </w:p>
    <w:p w14:paraId="76F3B715" w14:textId="77777777" w:rsidR="002F15F1" w:rsidRDefault="002F15F1" w:rsidP="00BC5CD4">
      <w:pPr>
        <w:rPr>
          <w:b/>
          <w:bCs/>
        </w:rPr>
      </w:pPr>
    </w:p>
    <w:p w14:paraId="113F5DA0" w14:textId="10042E44" w:rsidR="00BC5CD4" w:rsidRDefault="3AEF36A3" w:rsidP="00BC5CD4">
      <w:r w:rsidRPr="08B9360C">
        <w:rPr>
          <w:b/>
          <w:bCs/>
        </w:rPr>
        <w:t>Signature of official witness</w:t>
      </w:r>
      <w:r>
        <w:t>: ____________________________________</w:t>
      </w:r>
      <w:r w:rsidR="47728EDC">
        <w:t>_</w:t>
      </w:r>
      <w:r>
        <w:t>________________________</w:t>
      </w:r>
      <w:r w:rsidR="0FFB0713">
        <w:t>______</w:t>
      </w:r>
    </w:p>
    <w:sectPr w:rsidR="00BC5CD4" w:rsidSect="000D2AD7">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ED8AE" w14:textId="77777777" w:rsidR="0068707A" w:rsidRDefault="0068707A" w:rsidP="002F15F1">
      <w:pPr>
        <w:spacing w:after="0" w:line="240" w:lineRule="auto"/>
      </w:pPr>
      <w:r>
        <w:separator/>
      </w:r>
    </w:p>
  </w:endnote>
  <w:endnote w:type="continuationSeparator" w:id="0">
    <w:p w14:paraId="73669068" w14:textId="77777777" w:rsidR="0068707A" w:rsidRDefault="0068707A" w:rsidP="002F15F1">
      <w:pPr>
        <w:spacing w:after="0" w:line="240" w:lineRule="auto"/>
      </w:pPr>
      <w:r>
        <w:continuationSeparator/>
      </w:r>
    </w:p>
  </w:endnote>
  <w:endnote w:type="continuationNotice" w:id="1">
    <w:p w14:paraId="7250F6EB" w14:textId="77777777" w:rsidR="0068707A" w:rsidRDefault="006870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EE06F" w14:textId="5EEF8981" w:rsidR="002F15F1" w:rsidRDefault="00ED5835">
    <w:pPr>
      <w:pStyle w:val="Footer"/>
    </w:pPr>
    <w:r>
      <w:rPr>
        <w:noProof/>
      </w:rPr>
      <mc:AlternateContent>
        <mc:Choice Requires="wps">
          <w:drawing>
            <wp:anchor distT="0" distB="0" distL="0" distR="0" simplePos="0" relativeHeight="251659264" behindDoc="0" locked="0" layoutInCell="1" allowOverlap="1" wp14:anchorId="267B0D7B" wp14:editId="7BF0F72E">
              <wp:simplePos x="635" y="635"/>
              <wp:positionH relativeFrom="column">
                <wp:align>center</wp:align>
              </wp:positionH>
              <wp:positionV relativeFrom="paragraph">
                <wp:posOffset>635</wp:posOffset>
              </wp:positionV>
              <wp:extent cx="443865" cy="443865"/>
              <wp:effectExtent l="0" t="0" r="3810" b="17145"/>
              <wp:wrapSquare wrapText="bothSides"/>
              <wp:docPr id="2" name="Text Box 2"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341397" w14:textId="60E063DE" w:rsidR="00ED5835" w:rsidRPr="00ED5835" w:rsidRDefault="00ED5835">
                          <w:pPr>
                            <w:rPr>
                              <w:rFonts w:ascii="Calibri" w:eastAsia="Calibri" w:hAnsi="Calibri" w:cs="Calibri"/>
                              <w:noProof/>
                              <w:color w:val="000000"/>
                              <w:sz w:val="20"/>
                              <w:szCs w:val="20"/>
                            </w:rPr>
                          </w:pPr>
                          <w:r w:rsidRPr="00ED5835">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67B0D7B" id="_x0000_t202" coordsize="21600,21600" o:spt="202" path="m,l,21600r21600,l21600,xe">
              <v:stroke joinstyle="miter"/>
              <v:path gradientshapeok="t" o:connecttype="rect"/>
            </v:shapetype>
            <v:shape id="Text Box 2" o:spid="_x0000_s1026" type="#_x0000_t202" alt="[UNCLASSIFI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" filled="f" stroked="f">
              <v:textbox style="mso-fit-shape-to-text:t" inset="0,0,0,0">
                <w:txbxContent>
                  <w:p w14:paraId="58341397" w14:textId="60E063DE" w:rsidR="00ED5835" w:rsidRPr="00ED5835" w:rsidRDefault="00ED5835">
                    <w:pPr>
                      <w:rPr>
                        <w:rFonts w:ascii="Calibri" w:eastAsia="Calibri" w:hAnsi="Calibri" w:cs="Calibri"/>
                        <w:noProof/>
                        <w:color w:val="000000"/>
                        <w:sz w:val="20"/>
                        <w:szCs w:val="20"/>
                      </w:rPr>
                    </w:pPr>
                    <w:r w:rsidRPr="00ED5835">
                      <w:rPr>
                        <w:rFonts w:ascii="Calibri" w:eastAsia="Calibri" w:hAnsi="Calibri" w:cs="Calibri"/>
                        <w:noProof/>
                        <w:color w:val="000000"/>
                        <w:sz w:val="20"/>
                        <w:szCs w:val="20"/>
                      </w:rPr>
                      <w:t>[UNCLASSIFIED]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1E13" w14:textId="58981222" w:rsidR="00ED5835" w:rsidRDefault="005B6093">
    <w:pPr>
      <w:pStyle w:val="Footer"/>
    </w:pPr>
    <w:r>
      <w:rPr>
        <w:noProof/>
      </w:rPr>
      <mc:AlternateContent>
        <mc:Choice Requires="wps">
          <w:drawing>
            <wp:anchor distT="0" distB="0" distL="0" distR="0" simplePos="0" relativeHeight="251660288" behindDoc="0" locked="0" layoutInCell="1" allowOverlap="1" wp14:anchorId="630DF252" wp14:editId="027995C9">
              <wp:simplePos x="0" y="0"/>
              <wp:positionH relativeFrom="column">
                <wp:posOffset>1565275</wp:posOffset>
              </wp:positionH>
              <wp:positionV relativeFrom="paragraph">
                <wp:posOffset>-75565</wp:posOffset>
              </wp:positionV>
              <wp:extent cx="443865" cy="443865"/>
              <wp:effectExtent l="0" t="0" r="3810" b="17145"/>
              <wp:wrapSquare wrapText="bothSides"/>
              <wp:docPr id="3" name="Text Box 3"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8E4F2D" w14:textId="77777777" w:rsidR="005B6093" w:rsidRDefault="005B6093" w:rsidP="005B6093">
                          <w:pPr>
                            <w:pStyle w:val="Footer"/>
                            <w:jc w:val="center"/>
                            <w:rPr>
                              <w:rFonts w:ascii="Calibri" w:hAnsi="Calibri"/>
                              <w:sz w:val="18"/>
                              <w:szCs w:val="18"/>
                              <w:lang w:val="en-NZ"/>
                            </w:rPr>
                          </w:pPr>
                          <w:r w:rsidRPr="00392F68">
                            <w:rPr>
                              <w:rFonts w:ascii="Calibri" w:hAnsi="Calibri"/>
                              <w:sz w:val="18"/>
                              <w:szCs w:val="18"/>
                              <w:lang w:val="en-NZ"/>
                            </w:rPr>
                            <w:t xml:space="preserve">For tenancy advice and information visit </w:t>
                          </w:r>
                          <w:r w:rsidRPr="00392F68">
                            <w:rPr>
                              <w:rFonts w:ascii="Calibri" w:hAnsi="Calibri"/>
                              <w:sz w:val="18"/>
                              <w:szCs w:val="18"/>
                            </w:rPr>
                            <w:t>www.tenancy.govt.nz</w:t>
                          </w:r>
                          <w:r w:rsidRPr="00392F68">
                            <w:rPr>
                              <w:rFonts w:ascii="Calibri" w:hAnsi="Calibri"/>
                              <w:sz w:val="18"/>
                              <w:szCs w:val="18"/>
                              <w:lang w:val="en-NZ"/>
                            </w:rPr>
                            <w:t xml:space="preserve"> </w:t>
                          </w:r>
                        </w:p>
                        <w:p w14:paraId="19E053E5" w14:textId="7F613DD7" w:rsidR="005B6093" w:rsidRDefault="005B6093" w:rsidP="005B6093">
                          <w:pPr>
                            <w:pStyle w:val="Footer"/>
                            <w:jc w:val="center"/>
                          </w:pPr>
                          <w:r w:rsidRPr="00392F68">
                            <w:rPr>
                              <w:rFonts w:ascii="Calibri" w:hAnsi="Calibri"/>
                              <w:sz w:val="18"/>
                              <w:szCs w:val="18"/>
                              <w:lang w:val="en-NZ"/>
                            </w:rPr>
                            <w:t>or call 0800 TENANCY (0800 836 262)</w:t>
                          </w:r>
                        </w:p>
                        <w:p w14:paraId="10AEB932" w14:textId="59A9D459" w:rsidR="00ED5835" w:rsidRPr="00ED5835" w:rsidRDefault="00ED5835">
                          <w:pPr>
                            <w:rPr>
                              <w:rFonts w:ascii="Calibri" w:eastAsia="Calibri" w:hAnsi="Calibri" w:cs="Calibri"/>
                              <w:noProof/>
                              <w:color w:val="000000"/>
                              <w:sz w:val="20"/>
                              <w:szCs w:val="20"/>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30DF252" id="_x0000_t202" coordsize="21600,21600" o:spt="202" path="m,l,21600r21600,l21600,xe">
              <v:stroke joinstyle="miter"/>
              <v:path gradientshapeok="t" o:connecttype="rect"/>
            </v:shapetype>
            <v:shape id="Text Box 3" o:spid="_x0000_s1027" type="#_x0000_t202" alt="[UNCLASSIFIED]" style="position:absolute;margin-left:123.25pt;margin-top:-5.95pt;width:34.95pt;height:34.95pt;z-index:251660288;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" filled="f" stroked="f">
              <v:textbox style="mso-fit-shape-to-text:t" inset="0,0,0,0">
                <w:txbxContent>
                  <w:p w14:paraId="508E4F2D" w14:textId="77777777" w:rsidR="005B6093" w:rsidRDefault="005B6093" w:rsidP="005B6093">
                    <w:pPr>
                      <w:pStyle w:val="Footer"/>
                      <w:jc w:val="center"/>
                      <w:rPr>
                        <w:rFonts w:ascii="Calibri" w:hAnsi="Calibri"/>
                        <w:sz w:val="18"/>
                        <w:szCs w:val="18"/>
                        <w:lang w:val="en-NZ"/>
                      </w:rPr>
                    </w:pPr>
                    <w:r w:rsidRPr="00392F68">
                      <w:rPr>
                        <w:rFonts w:ascii="Calibri" w:hAnsi="Calibri"/>
                        <w:sz w:val="18"/>
                        <w:szCs w:val="18"/>
                        <w:lang w:val="en-NZ"/>
                      </w:rPr>
                      <w:t xml:space="preserve">For tenancy advice and information visit </w:t>
                    </w:r>
                    <w:r w:rsidRPr="00392F68">
                      <w:rPr>
                        <w:rFonts w:ascii="Calibri" w:hAnsi="Calibri"/>
                        <w:sz w:val="18"/>
                        <w:szCs w:val="18"/>
                      </w:rPr>
                      <w:t>www.tenancy.govt.nz</w:t>
                    </w:r>
                    <w:r w:rsidRPr="00392F68">
                      <w:rPr>
                        <w:rFonts w:ascii="Calibri" w:hAnsi="Calibri"/>
                        <w:sz w:val="18"/>
                        <w:szCs w:val="18"/>
                        <w:lang w:val="en-NZ"/>
                      </w:rPr>
                      <w:t xml:space="preserve"> </w:t>
                    </w:r>
                  </w:p>
                  <w:p w14:paraId="19E053E5" w14:textId="7F613DD7" w:rsidR="005B6093" w:rsidRDefault="005B6093" w:rsidP="005B6093">
                    <w:pPr>
                      <w:pStyle w:val="Footer"/>
                      <w:jc w:val="center"/>
                    </w:pPr>
                    <w:r w:rsidRPr="00392F68">
                      <w:rPr>
                        <w:rFonts w:ascii="Calibri" w:hAnsi="Calibri"/>
                        <w:sz w:val="18"/>
                        <w:szCs w:val="18"/>
                        <w:lang w:val="en-NZ"/>
                      </w:rPr>
                      <w:t>or call 0800 TENANCY (0800 836 262)</w:t>
                    </w:r>
                  </w:p>
                  <w:p w14:paraId="10AEB932" w14:textId="59A9D459" w:rsidR="00ED5835" w:rsidRPr="00ED5835" w:rsidRDefault="00ED5835">
                    <w:pPr>
                      <w:rPr>
                        <w:rFonts w:ascii="Calibri" w:eastAsia="Calibri" w:hAnsi="Calibri" w:cs="Calibri"/>
                        <w:noProof/>
                        <w:color w:val="000000"/>
                        <w:sz w:val="20"/>
                        <w:szCs w:val="20"/>
                      </w:rPr>
                    </w:pPr>
                  </w:p>
                </w:txbxContent>
              </v:textbox>
              <w10:wrap type="square"/>
            </v:shape>
          </w:pict>
        </mc:Fallback>
      </mc:AlternateContent>
    </w:r>
    <w:r>
      <w:rPr>
        <w:noProof/>
      </w:rPr>
      <w:drawing>
        <wp:anchor distT="0" distB="0" distL="114300" distR="114300" simplePos="0" relativeHeight="251662336" behindDoc="1" locked="0" layoutInCell="1" allowOverlap="1" wp14:anchorId="1D8A4F1B" wp14:editId="62A0DA3A">
          <wp:simplePos x="0" y="0"/>
          <wp:positionH relativeFrom="column">
            <wp:posOffset>-876300</wp:posOffset>
          </wp:positionH>
          <wp:positionV relativeFrom="paragraph">
            <wp:posOffset>-396240</wp:posOffset>
          </wp:positionV>
          <wp:extent cx="7574400" cy="1094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74400" cy="1094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991B1" w14:textId="26E746A2" w:rsidR="002F15F1" w:rsidRDefault="00ED5835">
    <w:pPr>
      <w:pStyle w:val="Footer"/>
    </w:pPr>
    <w:r>
      <w:rPr>
        <w:noProof/>
      </w:rPr>
      <mc:AlternateContent>
        <mc:Choice Requires="wps">
          <w:drawing>
            <wp:anchor distT="0" distB="0" distL="0" distR="0" simplePos="0" relativeHeight="251658240" behindDoc="0" locked="0" layoutInCell="1" allowOverlap="1" wp14:anchorId="118D8255" wp14:editId="080C9192">
              <wp:simplePos x="635" y="635"/>
              <wp:positionH relativeFrom="column">
                <wp:align>center</wp:align>
              </wp:positionH>
              <wp:positionV relativeFrom="paragraph">
                <wp:posOffset>635</wp:posOffset>
              </wp:positionV>
              <wp:extent cx="443865" cy="443865"/>
              <wp:effectExtent l="0" t="0" r="3810" b="17145"/>
              <wp:wrapSquare wrapText="bothSides"/>
              <wp:docPr id="1" name="Text Box 1"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FF02E2" w14:textId="0D1E9B9B" w:rsidR="00ED5835" w:rsidRPr="00ED5835" w:rsidRDefault="00ED5835">
                          <w:pPr>
                            <w:rPr>
                              <w:rFonts w:ascii="Calibri" w:eastAsia="Calibri" w:hAnsi="Calibri" w:cs="Calibri"/>
                              <w:noProof/>
                              <w:color w:val="000000"/>
                              <w:sz w:val="20"/>
                              <w:szCs w:val="20"/>
                            </w:rPr>
                          </w:pPr>
                          <w:r w:rsidRPr="00ED5835">
                            <w:rPr>
                              <w:rFonts w:ascii="Calibri" w:eastAsia="Calibri" w:hAnsi="Calibri" w:cs="Calibri"/>
                              <w:noProof/>
                              <w:color w:val="000000"/>
                              <w:sz w:val="20"/>
                              <w:szCs w:val="20"/>
                            </w:rPr>
                            <w:t>[UNCLASSIFIED]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18D8255" id="_x0000_t202" coordsize="21600,21600" o:spt="202" path="m,l,21600r21600,l21600,xe">
              <v:stroke joinstyle="miter"/>
              <v:path gradientshapeok="t" o:connecttype="rect"/>
            </v:shapetype>
            <v:shape id="Text Box 1" o:spid="_x0000_s1028" type="#_x0000_t202" alt="[UNCLASSIFI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" filled="f" stroked="f">
              <v:textbox style="mso-fit-shape-to-text:t" inset="0,0,0,0">
                <w:txbxContent>
                  <w:p w14:paraId="77FF02E2" w14:textId="0D1E9B9B" w:rsidR="00ED5835" w:rsidRPr="00ED5835" w:rsidRDefault="00ED5835">
                    <w:pPr>
                      <w:rPr>
                        <w:rFonts w:ascii="Calibri" w:eastAsia="Calibri" w:hAnsi="Calibri" w:cs="Calibri"/>
                        <w:noProof/>
                        <w:color w:val="000000"/>
                        <w:sz w:val="20"/>
                        <w:szCs w:val="20"/>
                      </w:rPr>
                    </w:pPr>
                    <w:r w:rsidRPr="00ED5835">
                      <w:rPr>
                        <w:rFonts w:ascii="Calibri" w:eastAsia="Calibri" w:hAnsi="Calibri" w:cs="Calibri"/>
                        <w:noProof/>
                        <w:color w:val="000000"/>
                        <w:sz w:val="20"/>
                        <w:szCs w:val="20"/>
                      </w:rPr>
                      <w:t>[UNCLASSIFIED]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0B181" w14:textId="77777777" w:rsidR="0068707A" w:rsidRDefault="0068707A" w:rsidP="002F15F1">
      <w:pPr>
        <w:spacing w:after="0" w:line="240" w:lineRule="auto"/>
      </w:pPr>
      <w:r>
        <w:separator/>
      </w:r>
    </w:p>
  </w:footnote>
  <w:footnote w:type="continuationSeparator" w:id="0">
    <w:p w14:paraId="0CEC613C" w14:textId="77777777" w:rsidR="0068707A" w:rsidRDefault="0068707A" w:rsidP="002F15F1">
      <w:pPr>
        <w:spacing w:after="0" w:line="240" w:lineRule="auto"/>
      </w:pPr>
      <w:r>
        <w:continuationSeparator/>
      </w:r>
    </w:p>
  </w:footnote>
  <w:footnote w:type="continuationNotice" w:id="1">
    <w:p w14:paraId="348A6D0C" w14:textId="77777777" w:rsidR="0068707A" w:rsidRDefault="0068707A">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rlloDbcN" int2:invalidationBookmarkName="" int2:hashCode="/Cl2t9/mhhPx/1" int2:id="YNLBGzh9">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8F7851"/>
    <w:multiLevelType w:val="hybridMultilevel"/>
    <w:tmpl w:val="FB12A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CD4"/>
    <w:rsid w:val="00012B29"/>
    <w:rsid w:val="00027D8F"/>
    <w:rsid w:val="00041A16"/>
    <w:rsid w:val="00047B84"/>
    <w:rsid w:val="00094248"/>
    <w:rsid w:val="000A50CE"/>
    <w:rsid w:val="000A5D16"/>
    <w:rsid w:val="000D2AD7"/>
    <w:rsid w:val="0013273A"/>
    <w:rsid w:val="00153242"/>
    <w:rsid w:val="00157B6F"/>
    <w:rsid w:val="00197018"/>
    <w:rsid w:val="001B72CD"/>
    <w:rsid w:val="001E2291"/>
    <w:rsid w:val="001E5ED2"/>
    <w:rsid w:val="00242ED3"/>
    <w:rsid w:val="00253CAD"/>
    <w:rsid w:val="00263E56"/>
    <w:rsid w:val="00270FF5"/>
    <w:rsid w:val="002B1E21"/>
    <w:rsid w:val="002D030C"/>
    <w:rsid w:val="002D7E73"/>
    <w:rsid w:val="002F15F1"/>
    <w:rsid w:val="00333EDA"/>
    <w:rsid w:val="003C6EA5"/>
    <w:rsid w:val="00407297"/>
    <w:rsid w:val="00407BB9"/>
    <w:rsid w:val="00422EE9"/>
    <w:rsid w:val="00457F0A"/>
    <w:rsid w:val="0048496D"/>
    <w:rsid w:val="004B5B0B"/>
    <w:rsid w:val="004B5ED8"/>
    <w:rsid w:val="0053016C"/>
    <w:rsid w:val="0054165E"/>
    <w:rsid w:val="00581DFA"/>
    <w:rsid w:val="0059325F"/>
    <w:rsid w:val="005B6093"/>
    <w:rsid w:val="005C44BB"/>
    <w:rsid w:val="005D26BF"/>
    <w:rsid w:val="006254DD"/>
    <w:rsid w:val="006367C8"/>
    <w:rsid w:val="00676C15"/>
    <w:rsid w:val="0068707A"/>
    <w:rsid w:val="006904D5"/>
    <w:rsid w:val="00697F6D"/>
    <w:rsid w:val="006A1478"/>
    <w:rsid w:val="006A7DF9"/>
    <w:rsid w:val="006D7847"/>
    <w:rsid w:val="00702A3D"/>
    <w:rsid w:val="00703A4A"/>
    <w:rsid w:val="00776529"/>
    <w:rsid w:val="00796608"/>
    <w:rsid w:val="007C692F"/>
    <w:rsid w:val="007C6B5C"/>
    <w:rsid w:val="007E787C"/>
    <w:rsid w:val="00807907"/>
    <w:rsid w:val="00811FF6"/>
    <w:rsid w:val="00813830"/>
    <w:rsid w:val="00833C99"/>
    <w:rsid w:val="008356DE"/>
    <w:rsid w:val="008A39A2"/>
    <w:rsid w:val="008C4305"/>
    <w:rsid w:val="008C5F71"/>
    <w:rsid w:val="008E38F5"/>
    <w:rsid w:val="008F03D8"/>
    <w:rsid w:val="00920FF7"/>
    <w:rsid w:val="00975D10"/>
    <w:rsid w:val="009970B0"/>
    <w:rsid w:val="009E5850"/>
    <w:rsid w:val="00A146E6"/>
    <w:rsid w:val="00A1690A"/>
    <w:rsid w:val="00A24ACE"/>
    <w:rsid w:val="00A55D70"/>
    <w:rsid w:val="00A677C5"/>
    <w:rsid w:val="00A70F8A"/>
    <w:rsid w:val="00A94776"/>
    <w:rsid w:val="00AA7D2C"/>
    <w:rsid w:val="00AE20A1"/>
    <w:rsid w:val="00AE3916"/>
    <w:rsid w:val="00AF0620"/>
    <w:rsid w:val="00B00CB1"/>
    <w:rsid w:val="00B15AD6"/>
    <w:rsid w:val="00B22DF2"/>
    <w:rsid w:val="00B5527B"/>
    <w:rsid w:val="00B57DAF"/>
    <w:rsid w:val="00B62EFB"/>
    <w:rsid w:val="00B77A55"/>
    <w:rsid w:val="00B92266"/>
    <w:rsid w:val="00BC5CD4"/>
    <w:rsid w:val="00BD3453"/>
    <w:rsid w:val="00C96231"/>
    <w:rsid w:val="00C962EC"/>
    <w:rsid w:val="00CB532C"/>
    <w:rsid w:val="00CD0B6C"/>
    <w:rsid w:val="00CE479A"/>
    <w:rsid w:val="00D0130E"/>
    <w:rsid w:val="00D20B00"/>
    <w:rsid w:val="00D442F8"/>
    <w:rsid w:val="00D558CD"/>
    <w:rsid w:val="00D725C8"/>
    <w:rsid w:val="00D85C3A"/>
    <w:rsid w:val="00DF70DC"/>
    <w:rsid w:val="00E17E0B"/>
    <w:rsid w:val="00E42841"/>
    <w:rsid w:val="00E609C8"/>
    <w:rsid w:val="00EC5C3D"/>
    <w:rsid w:val="00ED3C4D"/>
    <w:rsid w:val="00ED5835"/>
    <w:rsid w:val="00ED6D47"/>
    <w:rsid w:val="00EE548E"/>
    <w:rsid w:val="00F10279"/>
    <w:rsid w:val="00F40F7D"/>
    <w:rsid w:val="00F6195D"/>
    <w:rsid w:val="00F74589"/>
    <w:rsid w:val="0137288E"/>
    <w:rsid w:val="03A67A57"/>
    <w:rsid w:val="06327791"/>
    <w:rsid w:val="076EF963"/>
    <w:rsid w:val="07ED12E1"/>
    <w:rsid w:val="08B9360C"/>
    <w:rsid w:val="0A24D561"/>
    <w:rsid w:val="0A4C3A7A"/>
    <w:rsid w:val="0FFB0713"/>
    <w:rsid w:val="12B9CE05"/>
    <w:rsid w:val="13E2DB91"/>
    <w:rsid w:val="1509116C"/>
    <w:rsid w:val="16BE25E6"/>
    <w:rsid w:val="1983477E"/>
    <w:rsid w:val="19A1B2E5"/>
    <w:rsid w:val="1A97AF5E"/>
    <w:rsid w:val="1F0266D2"/>
    <w:rsid w:val="222FCF48"/>
    <w:rsid w:val="23947769"/>
    <w:rsid w:val="26254BD6"/>
    <w:rsid w:val="26C50175"/>
    <w:rsid w:val="26F8905E"/>
    <w:rsid w:val="271089CB"/>
    <w:rsid w:val="29EDCAE2"/>
    <w:rsid w:val="2A029C26"/>
    <w:rsid w:val="2BC4799D"/>
    <w:rsid w:val="2D718EBA"/>
    <w:rsid w:val="2D9E5081"/>
    <w:rsid w:val="2EA1BAB4"/>
    <w:rsid w:val="2ECB23A5"/>
    <w:rsid w:val="322505F1"/>
    <w:rsid w:val="32F1C0E7"/>
    <w:rsid w:val="3A28355A"/>
    <w:rsid w:val="3AEF36A3"/>
    <w:rsid w:val="40CACD54"/>
    <w:rsid w:val="419697F1"/>
    <w:rsid w:val="41CE3787"/>
    <w:rsid w:val="4596B693"/>
    <w:rsid w:val="469FF53A"/>
    <w:rsid w:val="47728EDC"/>
    <w:rsid w:val="47A1F469"/>
    <w:rsid w:val="497761DD"/>
    <w:rsid w:val="4CCE846F"/>
    <w:rsid w:val="4E434B1C"/>
    <w:rsid w:val="4FAE544B"/>
    <w:rsid w:val="50F06688"/>
    <w:rsid w:val="57314CF8"/>
    <w:rsid w:val="58C168A4"/>
    <w:rsid w:val="5CBBD81D"/>
    <w:rsid w:val="5F1C6AA7"/>
    <w:rsid w:val="6054644F"/>
    <w:rsid w:val="644A27AD"/>
    <w:rsid w:val="65204D8E"/>
    <w:rsid w:val="66AF6D72"/>
    <w:rsid w:val="67473ABD"/>
    <w:rsid w:val="67EFC405"/>
    <w:rsid w:val="689B67C2"/>
    <w:rsid w:val="69664D2D"/>
    <w:rsid w:val="6A373823"/>
    <w:rsid w:val="6AF0484D"/>
    <w:rsid w:val="6CC977E4"/>
    <w:rsid w:val="6D34F054"/>
    <w:rsid w:val="6DE71D91"/>
    <w:rsid w:val="6DF961C5"/>
    <w:rsid w:val="736C0FDE"/>
    <w:rsid w:val="77348EEA"/>
    <w:rsid w:val="78A7BB91"/>
    <w:rsid w:val="79B7AA0D"/>
    <w:rsid w:val="7DDA4F0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A74D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US"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CD4"/>
    <w:pPr>
      <w:ind w:left="720"/>
      <w:contextualSpacing/>
    </w:pPr>
  </w:style>
  <w:style w:type="paragraph" w:styleId="Footer">
    <w:name w:val="footer"/>
    <w:basedOn w:val="Normal"/>
    <w:link w:val="FooterChar"/>
    <w:uiPriority w:val="99"/>
    <w:unhideWhenUsed/>
    <w:rsid w:val="002F1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5F1"/>
  </w:style>
  <w:style w:type="paragraph" w:styleId="CommentText">
    <w:name w:val="annotation text"/>
    <w:basedOn w:val="Normal"/>
    <w:link w:val="CommentTextChar"/>
    <w:uiPriority w:val="99"/>
    <w:unhideWhenUsed/>
    <w:pPr>
      <w:spacing w:line="240" w:lineRule="auto"/>
    </w:pPr>
    <w:rPr>
      <w:sz w:val="20"/>
      <w:szCs w:val="25"/>
    </w:rPr>
  </w:style>
  <w:style w:type="character" w:customStyle="1" w:styleId="CommentTextChar">
    <w:name w:val="Comment Text Char"/>
    <w:basedOn w:val="DefaultParagraphFont"/>
    <w:link w:val="CommentText"/>
    <w:uiPriority w:val="99"/>
    <w:rPr>
      <w:sz w:val="20"/>
      <w:szCs w:val="25"/>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0A5D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D16"/>
  </w:style>
  <w:style w:type="paragraph" w:styleId="CommentSubject">
    <w:name w:val="annotation subject"/>
    <w:basedOn w:val="CommentText"/>
    <w:next w:val="CommentText"/>
    <w:link w:val="CommentSubjectChar"/>
    <w:uiPriority w:val="99"/>
    <w:semiHidden/>
    <w:unhideWhenUsed/>
    <w:rsid w:val="00242ED3"/>
    <w:rPr>
      <w:b/>
      <w:bCs/>
    </w:rPr>
  </w:style>
  <w:style w:type="character" w:customStyle="1" w:styleId="CommentSubjectChar">
    <w:name w:val="Comment Subject Char"/>
    <w:basedOn w:val="CommentTextChar"/>
    <w:link w:val="CommentSubject"/>
    <w:uiPriority w:val="99"/>
    <w:semiHidden/>
    <w:rsid w:val="00242ED3"/>
    <w:rPr>
      <w:b/>
      <w:bCs/>
      <w:sz w:val="20"/>
      <w:szCs w:val="25"/>
    </w:rPr>
  </w:style>
  <w:style w:type="paragraph" w:styleId="Revision">
    <w:name w:val="Revision"/>
    <w:hidden/>
    <w:uiPriority w:val="99"/>
    <w:semiHidden/>
    <w:rsid w:val="001B72CD"/>
    <w:pPr>
      <w:spacing w:after="0" w:line="240" w:lineRule="auto"/>
    </w:pPr>
  </w:style>
  <w:style w:type="character" w:styleId="Hyperlink">
    <w:name w:val="Hyperlink"/>
    <w:basedOn w:val="DefaultParagraphFont"/>
    <w:uiPriority w:val="99"/>
    <w:unhideWhenUsed/>
    <w:rsid w:val="001B72CD"/>
    <w:rPr>
      <w:color w:val="0563C1" w:themeColor="hyperlink"/>
      <w:u w:val="single"/>
    </w:rPr>
  </w:style>
  <w:style w:type="character" w:styleId="UnresolvedMention">
    <w:name w:val="Unresolved Mention"/>
    <w:basedOn w:val="DefaultParagraphFont"/>
    <w:uiPriority w:val="99"/>
    <w:semiHidden/>
    <w:unhideWhenUsed/>
    <w:rsid w:val="001B72CD"/>
    <w:rPr>
      <w:color w:val="605E5C"/>
      <w:shd w:val="clear" w:color="auto" w:fill="E1DFDD"/>
    </w:rPr>
  </w:style>
  <w:style w:type="character" w:styleId="Mention">
    <w:name w:val="Mention"/>
    <w:basedOn w:val="DefaultParagraphFont"/>
    <w:uiPriority w:val="99"/>
    <w:unhideWhenUsed/>
    <w:rsid w:val="00676C15"/>
    <w:rPr>
      <w:color w:val="2B579A"/>
      <w:shd w:val="clear" w:color="auto" w:fill="E1DFDD"/>
    </w:rPr>
  </w:style>
  <w:style w:type="paragraph" w:customStyle="1" w:styleId="paragraph">
    <w:name w:val="paragraph"/>
    <w:basedOn w:val="Normal"/>
    <w:rsid w:val="007966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796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12CBE-501F-4C2E-94B4-95F309C4B944}">
  <ds:schemaRefs>
    <ds:schemaRef ds:uri="http://schemas.openxmlformats.org/officeDocument/2006/bibliography"/>
  </ds:schemaRefs>
</ds:datastoreItem>
</file>

<file path=docMetadata/LabelInfo.xml><?xml version="1.0" encoding="utf-8"?>
<clbl:labelList xmlns:clbl="http://schemas.microsoft.com/office/2020/mipLabelMetadata">
  <clbl:label id="{49120112-3b8d-44c1-bb35-0efb412dca25}" enabled="1" method="Privileged" siteId="{9e9b3020-3d38-48a6-9064-373bc7b156dc}"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2022-11-28T21:56:00Z</dcterms:created>
  <dcterms:modified xsi:type="dcterms:W3CDTF">2022-11-28T21:56:00Z</dcterms:modified>
</cp:coreProperties>
</file>